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D0B" w:rsidRDefault="00B96D0B" w:rsidP="00117CA1">
      <w:pPr>
        <w:shd w:val="clear" w:color="auto" w:fill="FFFFFF"/>
        <w:spacing w:after="0" w:line="240" w:lineRule="auto"/>
        <w:textAlignment w:val="baseline"/>
        <w:rPr>
          <w:rFonts w:ascii="Times New Roman" w:eastAsia="Times New Roman" w:hAnsi="Times New Roman" w:cs="Times New Roman"/>
          <w:b/>
          <w:bCs/>
          <w:color w:val="201F1E"/>
          <w:sz w:val="24"/>
          <w:szCs w:val="24"/>
          <w:lang w:eastAsia="en-GB"/>
        </w:rPr>
      </w:pPr>
      <w:r>
        <w:rPr>
          <w:rFonts w:ascii="Times New Roman" w:eastAsia="Times New Roman" w:hAnsi="Times New Roman" w:cs="Times New Roman"/>
          <w:b/>
          <w:bCs/>
          <w:color w:val="201F1E"/>
          <w:sz w:val="24"/>
          <w:szCs w:val="24"/>
          <w:lang w:eastAsia="en-GB"/>
        </w:rPr>
        <w:t xml:space="preserve">                                              Job Advert </w:t>
      </w:r>
    </w:p>
    <w:p w:rsidR="00B96D0B" w:rsidRDefault="00117CA1" w:rsidP="00117CA1">
      <w:pPr>
        <w:shd w:val="clear" w:color="auto" w:fill="FFFFFF"/>
        <w:spacing w:after="0" w:line="240" w:lineRule="auto"/>
        <w:textAlignment w:val="baseline"/>
        <w:rPr>
          <w:rFonts w:ascii="Times New Roman" w:eastAsia="Times New Roman" w:hAnsi="Times New Roman" w:cs="Times New Roman"/>
          <w:b/>
          <w:bCs/>
          <w:color w:val="201F1E"/>
          <w:sz w:val="40"/>
          <w:szCs w:val="40"/>
          <w:lang w:eastAsia="en-GB"/>
        </w:rPr>
      </w:pPr>
      <w:r w:rsidRPr="00B96D0B">
        <w:rPr>
          <w:rFonts w:ascii="Times New Roman" w:eastAsia="Times New Roman" w:hAnsi="Times New Roman" w:cs="Times New Roman"/>
          <w:b/>
          <w:bCs/>
          <w:color w:val="201F1E"/>
          <w:sz w:val="40"/>
          <w:szCs w:val="40"/>
          <w:lang w:eastAsia="en-GB"/>
        </w:rPr>
        <w:t xml:space="preserve">Development worker older people’s projects </w:t>
      </w:r>
    </w:p>
    <w:p w:rsidR="00117CA1" w:rsidRPr="00A805DE" w:rsidRDefault="00117CA1" w:rsidP="00117CA1">
      <w:pPr>
        <w:shd w:val="clear" w:color="auto" w:fill="FFFFFF"/>
        <w:spacing w:after="0" w:line="240" w:lineRule="auto"/>
        <w:textAlignment w:val="baseline"/>
        <w:rPr>
          <w:rFonts w:ascii="Times New Roman" w:eastAsia="Times New Roman" w:hAnsi="Times New Roman" w:cs="Times New Roman"/>
          <w:bCs/>
          <w:color w:val="201F1E"/>
          <w:sz w:val="24"/>
          <w:szCs w:val="24"/>
          <w:lang w:eastAsia="en-GB"/>
        </w:rPr>
      </w:pPr>
      <w:r w:rsidRPr="00A805DE">
        <w:rPr>
          <w:rFonts w:ascii="Times New Roman" w:eastAsia="Times New Roman" w:hAnsi="Times New Roman" w:cs="Times New Roman"/>
          <w:bCs/>
          <w:color w:val="201F1E"/>
          <w:sz w:val="24"/>
          <w:szCs w:val="24"/>
          <w:lang w:eastAsia="en-GB"/>
        </w:rPr>
        <w:t>at Waterloo Action Centre 14 Baylis Rd, SE1 7AA</w:t>
      </w:r>
      <w:r w:rsidR="00A805DE">
        <w:rPr>
          <w:rFonts w:ascii="Times New Roman" w:eastAsia="Times New Roman" w:hAnsi="Times New Roman" w:cs="Times New Roman"/>
          <w:bCs/>
          <w:color w:val="201F1E"/>
          <w:sz w:val="24"/>
          <w:szCs w:val="24"/>
          <w:lang w:eastAsia="en-GB"/>
        </w:rPr>
        <w:t>.</w:t>
      </w:r>
      <w:r w:rsidR="005539CA" w:rsidRPr="00A805DE">
        <w:rPr>
          <w:rFonts w:ascii="Times New Roman" w:eastAsia="Times New Roman" w:hAnsi="Times New Roman" w:cs="Times New Roman"/>
          <w:bCs/>
          <w:color w:val="201F1E"/>
          <w:sz w:val="24"/>
          <w:szCs w:val="24"/>
          <w:lang w:eastAsia="en-GB"/>
        </w:rPr>
        <w:t xml:space="preserve"> </w:t>
      </w:r>
      <w:r w:rsidRPr="00A805DE">
        <w:rPr>
          <w:rFonts w:ascii="Times New Roman" w:eastAsia="Times New Roman" w:hAnsi="Times New Roman" w:cs="Times New Roman"/>
          <w:bCs/>
          <w:color w:val="201F1E"/>
          <w:sz w:val="24"/>
          <w:szCs w:val="24"/>
          <w:lang w:eastAsia="en-GB"/>
        </w:rPr>
        <w:t xml:space="preserve">14 hours a week for 10 months </w:t>
      </w:r>
      <w:r w:rsidR="00B31344" w:rsidRPr="00A805DE">
        <w:rPr>
          <w:rFonts w:ascii="Times New Roman" w:eastAsia="Times New Roman" w:hAnsi="Times New Roman" w:cs="Times New Roman"/>
          <w:bCs/>
          <w:color w:val="201F1E"/>
          <w:sz w:val="24"/>
          <w:szCs w:val="24"/>
          <w:lang w:eastAsia="en-GB"/>
        </w:rPr>
        <w:t xml:space="preserve">– flexible </w:t>
      </w:r>
      <w:r w:rsidR="00C22352" w:rsidRPr="00A805DE">
        <w:rPr>
          <w:rFonts w:ascii="Times New Roman" w:eastAsia="Times New Roman" w:hAnsi="Times New Roman" w:cs="Times New Roman"/>
          <w:bCs/>
          <w:color w:val="201F1E"/>
          <w:sz w:val="24"/>
          <w:szCs w:val="24"/>
          <w:lang w:eastAsia="en-GB"/>
        </w:rPr>
        <w:t>during weekday, daytime hours. Ideally including</w:t>
      </w:r>
      <w:r w:rsidR="00B31344" w:rsidRPr="00A805DE">
        <w:rPr>
          <w:rFonts w:ascii="Times New Roman" w:eastAsia="Times New Roman" w:hAnsi="Times New Roman" w:cs="Times New Roman"/>
          <w:bCs/>
          <w:color w:val="201F1E"/>
          <w:sz w:val="24"/>
          <w:szCs w:val="24"/>
          <w:lang w:eastAsia="en-GB"/>
        </w:rPr>
        <w:t xml:space="preserve"> some Tuesdays</w:t>
      </w:r>
      <w:r w:rsidR="00C22352" w:rsidRPr="00A805DE">
        <w:rPr>
          <w:rFonts w:ascii="Times New Roman" w:eastAsia="Times New Roman" w:hAnsi="Times New Roman" w:cs="Times New Roman"/>
          <w:bCs/>
          <w:color w:val="201F1E"/>
          <w:sz w:val="24"/>
          <w:szCs w:val="24"/>
          <w:lang w:eastAsia="en-GB"/>
        </w:rPr>
        <w:t>, Weds, Thursdays.</w:t>
      </w:r>
      <w:r w:rsidR="00B31344" w:rsidRPr="00A805DE">
        <w:rPr>
          <w:rFonts w:ascii="Times New Roman" w:eastAsia="Times New Roman" w:hAnsi="Times New Roman" w:cs="Times New Roman"/>
          <w:bCs/>
          <w:color w:val="201F1E"/>
          <w:sz w:val="24"/>
          <w:szCs w:val="24"/>
          <w:lang w:eastAsia="en-GB"/>
        </w:rPr>
        <w:t xml:space="preserve"> </w:t>
      </w:r>
    </w:p>
    <w:p w:rsidR="00B3298A" w:rsidRPr="00A805DE" w:rsidRDefault="00B3298A" w:rsidP="00117CA1">
      <w:pPr>
        <w:shd w:val="clear" w:color="auto" w:fill="FFFFFF"/>
        <w:spacing w:after="0" w:line="240" w:lineRule="auto"/>
        <w:textAlignment w:val="baseline"/>
        <w:rPr>
          <w:rFonts w:ascii="Times New Roman" w:eastAsia="Times New Roman" w:hAnsi="Times New Roman" w:cs="Times New Roman"/>
          <w:bCs/>
          <w:color w:val="201F1E"/>
          <w:sz w:val="24"/>
          <w:szCs w:val="24"/>
          <w:lang w:eastAsia="en-GB"/>
        </w:rPr>
      </w:pPr>
      <w:r w:rsidRPr="00A805DE">
        <w:rPr>
          <w:rFonts w:ascii="Times New Roman" w:eastAsia="Times New Roman" w:hAnsi="Times New Roman" w:cs="Times New Roman"/>
          <w:bCs/>
          <w:color w:val="201F1E"/>
          <w:sz w:val="24"/>
          <w:szCs w:val="24"/>
          <w:lang w:eastAsia="en-GB"/>
        </w:rPr>
        <w:t>Salary £8,333 (Which would be £25K if post were full time and for a full year</w:t>
      </w:r>
      <w:r w:rsidR="00B31344" w:rsidRPr="00A805DE">
        <w:rPr>
          <w:rFonts w:ascii="Times New Roman" w:eastAsia="Times New Roman" w:hAnsi="Times New Roman" w:cs="Times New Roman"/>
          <w:bCs/>
          <w:color w:val="201F1E"/>
          <w:sz w:val="24"/>
          <w:szCs w:val="24"/>
          <w:lang w:eastAsia="en-GB"/>
        </w:rPr>
        <w:t>)</w:t>
      </w:r>
      <w:r w:rsidRPr="00A805DE">
        <w:rPr>
          <w:rFonts w:ascii="Times New Roman" w:eastAsia="Times New Roman" w:hAnsi="Times New Roman" w:cs="Times New Roman"/>
          <w:bCs/>
          <w:color w:val="201F1E"/>
          <w:sz w:val="24"/>
          <w:szCs w:val="24"/>
          <w:lang w:eastAsia="en-GB"/>
        </w:rPr>
        <w:t>.</w:t>
      </w:r>
    </w:p>
    <w:p w:rsidR="003A2C27" w:rsidRPr="001A45B2" w:rsidRDefault="003A2C27" w:rsidP="00117CA1">
      <w:pPr>
        <w:shd w:val="clear" w:color="auto" w:fill="FFFFFF"/>
        <w:spacing w:after="0" w:line="240" w:lineRule="auto"/>
        <w:textAlignment w:val="baseline"/>
        <w:rPr>
          <w:rFonts w:ascii="Times New Roman" w:eastAsia="Times New Roman" w:hAnsi="Times New Roman" w:cs="Times New Roman"/>
          <w:bCs/>
          <w:color w:val="201F1E"/>
          <w:sz w:val="24"/>
          <w:szCs w:val="24"/>
          <w:lang w:eastAsia="en-GB"/>
        </w:rPr>
      </w:pPr>
      <w:r w:rsidRPr="001A45B2">
        <w:rPr>
          <w:rFonts w:ascii="Times New Roman" w:eastAsia="Times New Roman" w:hAnsi="Times New Roman" w:cs="Times New Roman"/>
          <w:bCs/>
          <w:color w:val="201F1E"/>
          <w:sz w:val="24"/>
          <w:szCs w:val="24"/>
          <w:lang w:eastAsia="en-GB"/>
        </w:rPr>
        <w:t>Application forms</w:t>
      </w:r>
      <w:r w:rsidR="00B23C70" w:rsidRPr="001A45B2">
        <w:rPr>
          <w:rFonts w:ascii="Times New Roman" w:eastAsia="Times New Roman" w:hAnsi="Times New Roman" w:cs="Times New Roman"/>
          <w:bCs/>
          <w:color w:val="201F1E"/>
          <w:sz w:val="24"/>
          <w:szCs w:val="24"/>
          <w:lang w:eastAsia="en-GB"/>
        </w:rPr>
        <w:t xml:space="preserve"> and further information</w:t>
      </w:r>
      <w:r w:rsidRPr="001A45B2">
        <w:rPr>
          <w:rFonts w:ascii="Times New Roman" w:eastAsia="Times New Roman" w:hAnsi="Times New Roman" w:cs="Times New Roman"/>
          <w:bCs/>
          <w:color w:val="201F1E"/>
          <w:sz w:val="24"/>
          <w:szCs w:val="24"/>
          <w:lang w:eastAsia="en-GB"/>
        </w:rPr>
        <w:t xml:space="preserve"> from </w:t>
      </w:r>
      <w:r w:rsidR="0039557C" w:rsidRPr="001A45B2">
        <w:rPr>
          <w:rFonts w:ascii="Times New Roman" w:eastAsia="Times New Roman" w:hAnsi="Times New Roman" w:cs="Times New Roman"/>
          <w:bCs/>
          <w:color w:val="201F1E"/>
          <w:sz w:val="24"/>
          <w:szCs w:val="24"/>
          <w:lang w:eastAsia="en-GB"/>
        </w:rPr>
        <w:t>WAC reception or</w:t>
      </w:r>
      <w:r w:rsidR="0039557C" w:rsidRPr="00B96D0B">
        <w:rPr>
          <w:rFonts w:ascii="Times New Roman" w:eastAsia="Times New Roman" w:hAnsi="Times New Roman" w:cs="Times New Roman"/>
          <w:bCs/>
          <w:color w:val="201F1E"/>
          <w:sz w:val="32"/>
          <w:szCs w:val="32"/>
          <w:lang w:eastAsia="en-GB"/>
        </w:rPr>
        <w:t xml:space="preserve"> </w:t>
      </w:r>
      <w:hyperlink r:id="rId5" w:history="1">
        <w:r w:rsidR="0039557C" w:rsidRPr="001A45B2">
          <w:rPr>
            <w:rStyle w:val="Hyperlink"/>
            <w:rFonts w:ascii="Times New Roman" w:eastAsia="Times New Roman" w:hAnsi="Times New Roman" w:cs="Times New Roman"/>
            <w:bCs/>
            <w:sz w:val="24"/>
            <w:szCs w:val="24"/>
            <w:lang w:eastAsia="en-GB"/>
          </w:rPr>
          <w:t>wac.office1971@gmail.com</w:t>
        </w:r>
      </w:hyperlink>
      <w:r w:rsidR="0039557C" w:rsidRPr="001A45B2">
        <w:rPr>
          <w:rFonts w:ascii="Times New Roman" w:eastAsia="Times New Roman" w:hAnsi="Times New Roman" w:cs="Times New Roman"/>
          <w:bCs/>
          <w:color w:val="201F1E"/>
          <w:sz w:val="24"/>
          <w:szCs w:val="24"/>
          <w:lang w:eastAsia="en-GB"/>
        </w:rPr>
        <w:t>.</w:t>
      </w:r>
      <w:r w:rsidRPr="001A45B2">
        <w:rPr>
          <w:rFonts w:ascii="Times New Roman" w:eastAsia="Times New Roman" w:hAnsi="Times New Roman" w:cs="Times New Roman"/>
          <w:bCs/>
          <w:color w:val="201F1E"/>
          <w:sz w:val="24"/>
          <w:szCs w:val="24"/>
          <w:lang w:eastAsia="en-GB"/>
        </w:rPr>
        <w:t xml:space="preserve"> Closing date </w:t>
      </w:r>
      <w:r w:rsidR="00C22352" w:rsidRPr="001A45B2">
        <w:rPr>
          <w:rFonts w:ascii="Times New Roman" w:eastAsia="Times New Roman" w:hAnsi="Times New Roman" w:cs="Times New Roman"/>
          <w:bCs/>
          <w:color w:val="201F1E"/>
          <w:sz w:val="24"/>
          <w:szCs w:val="24"/>
          <w:lang w:eastAsia="en-GB"/>
        </w:rPr>
        <w:t>20</w:t>
      </w:r>
      <w:r w:rsidR="00C22352" w:rsidRPr="001A45B2">
        <w:rPr>
          <w:rFonts w:ascii="Times New Roman" w:eastAsia="Times New Roman" w:hAnsi="Times New Roman" w:cs="Times New Roman"/>
          <w:bCs/>
          <w:color w:val="201F1E"/>
          <w:sz w:val="24"/>
          <w:szCs w:val="24"/>
          <w:vertAlign w:val="superscript"/>
          <w:lang w:eastAsia="en-GB"/>
        </w:rPr>
        <w:t>th</w:t>
      </w:r>
      <w:r w:rsidR="005539CA" w:rsidRPr="001A45B2">
        <w:rPr>
          <w:rFonts w:ascii="Times New Roman" w:eastAsia="Times New Roman" w:hAnsi="Times New Roman" w:cs="Times New Roman"/>
          <w:bCs/>
          <w:color w:val="201F1E"/>
          <w:sz w:val="24"/>
          <w:szCs w:val="24"/>
          <w:lang w:eastAsia="en-GB"/>
        </w:rPr>
        <w:t xml:space="preserve"> April at 1pm</w:t>
      </w:r>
      <w:r w:rsidR="000C2478" w:rsidRPr="001A45B2">
        <w:rPr>
          <w:rFonts w:ascii="Times New Roman" w:eastAsia="Times New Roman" w:hAnsi="Times New Roman" w:cs="Times New Roman"/>
          <w:bCs/>
          <w:color w:val="201F1E"/>
          <w:sz w:val="24"/>
          <w:szCs w:val="24"/>
          <w:lang w:eastAsia="en-GB"/>
        </w:rPr>
        <w:t>.</w:t>
      </w:r>
    </w:p>
    <w:p w:rsidR="00A62208" w:rsidRPr="00A805DE" w:rsidRDefault="00A62208" w:rsidP="00117CA1">
      <w:pPr>
        <w:shd w:val="clear" w:color="auto" w:fill="FFFFFF"/>
        <w:spacing w:after="0" w:line="240" w:lineRule="auto"/>
        <w:textAlignment w:val="baseline"/>
        <w:rPr>
          <w:rFonts w:ascii="Times New Roman" w:eastAsia="Times New Roman" w:hAnsi="Times New Roman" w:cs="Times New Roman"/>
          <w:bCs/>
          <w:color w:val="201F1E"/>
          <w:sz w:val="24"/>
          <w:szCs w:val="24"/>
          <w:lang w:eastAsia="en-GB"/>
        </w:rPr>
      </w:pPr>
    </w:p>
    <w:p w:rsidR="00117CA1" w:rsidRPr="00A805DE" w:rsidRDefault="00117CA1" w:rsidP="00117CA1">
      <w:pPr>
        <w:shd w:val="clear" w:color="auto" w:fill="FFFFFF"/>
        <w:spacing w:after="0" w:line="240" w:lineRule="auto"/>
        <w:textAlignment w:val="baseline"/>
        <w:rPr>
          <w:rFonts w:ascii="Times New Roman" w:eastAsia="Times New Roman" w:hAnsi="Times New Roman" w:cs="Times New Roman"/>
          <w:b/>
          <w:bCs/>
          <w:color w:val="201F1E"/>
          <w:sz w:val="24"/>
          <w:szCs w:val="24"/>
          <w:lang w:eastAsia="en-GB"/>
        </w:rPr>
      </w:pPr>
      <w:r w:rsidRPr="00A805DE">
        <w:rPr>
          <w:rFonts w:ascii="Times New Roman" w:eastAsia="Times New Roman" w:hAnsi="Times New Roman" w:cs="Times New Roman"/>
          <w:b/>
          <w:bCs/>
          <w:color w:val="201F1E"/>
          <w:sz w:val="24"/>
          <w:szCs w:val="24"/>
          <w:lang w:eastAsia="en-GB"/>
        </w:rPr>
        <w:t xml:space="preserve">Aim of post </w:t>
      </w:r>
    </w:p>
    <w:p w:rsidR="00117CA1" w:rsidRPr="00A805DE" w:rsidRDefault="00117CA1" w:rsidP="00117CA1">
      <w:pPr>
        <w:shd w:val="clear" w:color="auto" w:fill="FFFFFF"/>
        <w:spacing w:after="0" w:line="240" w:lineRule="auto"/>
        <w:textAlignment w:val="baseline"/>
        <w:rPr>
          <w:rFonts w:ascii="Times New Roman" w:eastAsia="Times New Roman" w:hAnsi="Times New Roman" w:cs="Times New Roman"/>
          <w:b/>
          <w:bCs/>
          <w:color w:val="201F1E"/>
          <w:sz w:val="24"/>
          <w:szCs w:val="24"/>
          <w:lang w:eastAsia="en-GB"/>
        </w:rPr>
      </w:pPr>
      <w:r w:rsidRPr="00A805DE">
        <w:rPr>
          <w:rFonts w:ascii="Times New Roman" w:eastAsia="Times New Roman" w:hAnsi="Times New Roman" w:cs="Times New Roman"/>
          <w:b/>
          <w:bCs/>
          <w:color w:val="201F1E"/>
          <w:sz w:val="24"/>
          <w:szCs w:val="24"/>
          <w:lang w:eastAsia="en-GB"/>
        </w:rPr>
        <w:t xml:space="preserve">To meet the needs of as many older people as possible in the Waterloo area </w:t>
      </w:r>
      <w:r w:rsidR="000C2478">
        <w:rPr>
          <w:rFonts w:ascii="Times New Roman" w:eastAsia="Times New Roman" w:hAnsi="Times New Roman" w:cs="Times New Roman"/>
          <w:b/>
          <w:bCs/>
          <w:color w:val="201F1E"/>
          <w:sz w:val="24"/>
          <w:szCs w:val="24"/>
          <w:lang w:eastAsia="en-GB"/>
        </w:rPr>
        <w:t>by:</w:t>
      </w:r>
      <w:r w:rsidRPr="00A805DE">
        <w:rPr>
          <w:rFonts w:ascii="Times New Roman" w:eastAsia="Times New Roman" w:hAnsi="Times New Roman" w:cs="Times New Roman"/>
          <w:b/>
          <w:bCs/>
          <w:color w:val="201F1E"/>
          <w:sz w:val="24"/>
          <w:szCs w:val="24"/>
          <w:lang w:eastAsia="en-GB"/>
        </w:rPr>
        <w:t xml:space="preserve"> </w:t>
      </w:r>
    </w:p>
    <w:p w:rsidR="00A805DE" w:rsidRPr="00A805DE" w:rsidRDefault="00A805DE" w:rsidP="00A805DE">
      <w:pPr>
        <w:pStyle w:val="ListParagraph"/>
        <w:numPr>
          <w:ilvl w:val="0"/>
          <w:numId w:val="8"/>
        </w:numPr>
        <w:shd w:val="clear" w:color="auto" w:fill="FFFFFF"/>
        <w:spacing w:after="0" w:line="240" w:lineRule="auto"/>
        <w:textAlignment w:val="baseline"/>
        <w:rPr>
          <w:rFonts w:ascii="Times New Roman" w:eastAsia="Times New Roman" w:hAnsi="Times New Roman" w:cs="Times New Roman"/>
          <w:bCs/>
          <w:color w:val="201F1E"/>
          <w:sz w:val="24"/>
          <w:szCs w:val="24"/>
          <w:lang w:eastAsia="en-GB"/>
        </w:rPr>
      </w:pPr>
      <w:r w:rsidRPr="00A805DE">
        <w:rPr>
          <w:rFonts w:ascii="Times New Roman" w:eastAsia="Times New Roman" w:hAnsi="Times New Roman" w:cs="Times New Roman"/>
          <w:bCs/>
          <w:color w:val="201F1E"/>
          <w:sz w:val="24"/>
          <w:szCs w:val="24"/>
          <w:lang w:eastAsia="en-GB"/>
        </w:rPr>
        <w:t xml:space="preserve">Publicising existing </w:t>
      </w:r>
      <w:r w:rsidR="00B23C70">
        <w:rPr>
          <w:rFonts w:ascii="Times New Roman" w:eastAsia="Times New Roman" w:hAnsi="Times New Roman" w:cs="Times New Roman"/>
          <w:bCs/>
          <w:color w:val="201F1E"/>
          <w:sz w:val="24"/>
          <w:szCs w:val="24"/>
          <w:lang w:eastAsia="en-GB"/>
        </w:rPr>
        <w:t xml:space="preserve">activity </w:t>
      </w:r>
      <w:r w:rsidRPr="00A805DE">
        <w:rPr>
          <w:rFonts w:ascii="Times New Roman" w:eastAsia="Times New Roman" w:hAnsi="Times New Roman" w:cs="Times New Roman"/>
          <w:bCs/>
          <w:color w:val="201F1E"/>
          <w:sz w:val="24"/>
          <w:szCs w:val="24"/>
          <w:lang w:eastAsia="en-GB"/>
        </w:rPr>
        <w:t>groups which have space for more people to join.</w:t>
      </w:r>
    </w:p>
    <w:p w:rsidR="00A805DE" w:rsidRPr="000C2478" w:rsidRDefault="00A805DE" w:rsidP="00A805DE">
      <w:pPr>
        <w:pStyle w:val="ListParagraph"/>
        <w:numPr>
          <w:ilvl w:val="0"/>
          <w:numId w:val="8"/>
        </w:numPr>
        <w:shd w:val="clear" w:color="auto" w:fill="FFFFFF"/>
        <w:spacing w:after="0" w:line="240" w:lineRule="auto"/>
        <w:textAlignment w:val="baseline"/>
        <w:rPr>
          <w:rFonts w:ascii="Times New Roman" w:eastAsia="Times New Roman" w:hAnsi="Times New Roman" w:cs="Times New Roman"/>
          <w:bCs/>
          <w:color w:val="201F1E"/>
          <w:sz w:val="24"/>
          <w:szCs w:val="24"/>
          <w:lang w:eastAsia="en-GB"/>
        </w:rPr>
      </w:pPr>
      <w:r w:rsidRPr="000C2478">
        <w:rPr>
          <w:rFonts w:ascii="Times New Roman" w:eastAsia="Times New Roman" w:hAnsi="Times New Roman" w:cs="Times New Roman"/>
          <w:color w:val="201F1E"/>
          <w:sz w:val="24"/>
          <w:szCs w:val="24"/>
          <w:lang w:eastAsia="en-GB"/>
        </w:rPr>
        <w:t>Identifying local unmet interests among older people and either</w:t>
      </w:r>
    </w:p>
    <w:p w:rsidR="00A805DE" w:rsidRPr="00A805DE" w:rsidRDefault="00A805DE" w:rsidP="00A805DE">
      <w:pPr>
        <w:pStyle w:val="ListParagraph"/>
        <w:numPr>
          <w:ilvl w:val="1"/>
          <w:numId w:val="8"/>
        </w:numPr>
        <w:shd w:val="clear" w:color="auto" w:fill="FFFFFF"/>
        <w:spacing w:after="0" w:line="240" w:lineRule="auto"/>
        <w:textAlignment w:val="baseline"/>
        <w:rPr>
          <w:rFonts w:ascii="Times New Roman" w:eastAsia="Times New Roman" w:hAnsi="Times New Roman" w:cs="Times New Roman"/>
          <w:bCs/>
          <w:color w:val="201F1E"/>
          <w:sz w:val="24"/>
          <w:szCs w:val="24"/>
          <w:lang w:eastAsia="en-GB"/>
        </w:rPr>
      </w:pPr>
      <w:r w:rsidRPr="00A805DE">
        <w:rPr>
          <w:rFonts w:ascii="Times New Roman" w:eastAsia="Times New Roman" w:hAnsi="Times New Roman" w:cs="Times New Roman"/>
          <w:color w:val="201F1E"/>
          <w:sz w:val="24"/>
          <w:szCs w:val="24"/>
          <w:lang w:eastAsia="en-GB"/>
        </w:rPr>
        <w:t>help them revive groups which have disbanded during lock down</w:t>
      </w:r>
      <w:r w:rsidR="007F1FFF">
        <w:rPr>
          <w:rFonts w:ascii="Times New Roman" w:eastAsia="Times New Roman" w:hAnsi="Times New Roman" w:cs="Times New Roman"/>
          <w:color w:val="201F1E"/>
          <w:sz w:val="24"/>
          <w:szCs w:val="24"/>
          <w:lang w:eastAsia="en-GB"/>
        </w:rPr>
        <w:t>.</w:t>
      </w:r>
    </w:p>
    <w:p w:rsidR="00A805DE" w:rsidRPr="00A805DE" w:rsidRDefault="00A805DE" w:rsidP="00A805DE">
      <w:pPr>
        <w:pStyle w:val="ListParagraph"/>
        <w:numPr>
          <w:ilvl w:val="1"/>
          <w:numId w:val="8"/>
        </w:numPr>
        <w:shd w:val="clear" w:color="auto" w:fill="FFFFFF"/>
        <w:spacing w:after="0" w:line="240" w:lineRule="auto"/>
        <w:textAlignment w:val="baseline"/>
        <w:rPr>
          <w:rFonts w:ascii="Times New Roman" w:eastAsia="Times New Roman" w:hAnsi="Times New Roman" w:cs="Times New Roman"/>
          <w:bCs/>
          <w:color w:val="201F1E"/>
          <w:sz w:val="24"/>
          <w:szCs w:val="24"/>
          <w:lang w:eastAsia="en-GB"/>
        </w:rPr>
      </w:pPr>
      <w:r w:rsidRPr="00A805DE">
        <w:rPr>
          <w:rFonts w:ascii="Times New Roman" w:eastAsia="Times New Roman" w:hAnsi="Times New Roman" w:cs="Times New Roman"/>
          <w:color w:val="201F1E"/>
          <w:sz w:val="24"/>
          <w:szCs w:val="24"/>
          <w:lang w:eastAsia="en-GB"/>
        </w:rPr>
        <w:t>or assist potential members to create new activities.</w:t>
      </w:r>
    </w:p>
    <w:p w:rsidR="00A805DE" w:rsidRPr="00A805DE" w:rsidRDefault="00A805DE" w:rsidP="00A805DE">
      <w:pPr>
        <w:pStyle w:val="ListParagraph"/>
        <w:numPr>
          <w:ilvl w:val="0"/>
          <w:numId w:val="8"/>
        </w:numPr>
        <w:shd w:val="clear" w:color="auto" w:fill="FFFFFF"/>
        <w:spacing w:after="0" w:line="240" w:lineRule="auto"/>
        <w:textAlignment w:val="baseline"/>
        <w:rPr>
          <w:rFonts w:ascii="Times New Roman" w:eastAsia="Times New Roman" w:hAnsi="Times New Roman" w:cs="Times New Roman"/>
          <w:bCs/>
          <w:color w:val="201F1E"/>
          <w:sz w:val="24"/>
          <w:szCs w:val="24"/>
          <w:lang w:eastAsia="en-GB"/>
        </w:rPr>
      </w:pPr>
      <w:r w:rsidRPr="00A805DE">
        <w:rPr>
          <w:rFonts w:ascii="Times New Roman" w:eastAsia="Times New Roman" w:hAnsi="Times New Roman" w:cs="Times New Roman"/>
          <w:bCs/>
          <w:color w:val="201F1E"/>
          <w:sz w:val="24"/>
          <w:szCs w:val="24"/>
          <w:lang w:eastAsia="en-GB"/>
        </w:rPr>
        <w:t>Where necessary obtai</w:t>
      </w:r>
      <w:bookmarkStart w:id="0" w:name="_GoBack"/>
      <w:bookmarkEnd w:id="0"/>
      <w:r w:rsidRPr="00A805DE">
        <w:rPr>
          <w:rFonts w:ascii="Times New Roman" w:eastAsia="Times New Roman" w:hAnsi="Times New Roman" w:cs="Times New Roman"/>
          <w:bCs/>
          <w:color w:val="201F1E"/>
          <w:sz w:val="24"/>
          <w:szCs w:val="24"/>
          <w:lang w:eastAsia="en-GB"/>
        </w:rPr>
        <w:t xml:space="preserve">ning extra resources needed by the group </w:t>
      </w:r>
      <w:proofErr w:type="spellStart"/>
      <w:r w:rsidRPr="00A805DE">
        <w:rPr>
          <w:rFonts w:ascii="Times New Roman" w:eastAsia="Times New Roman" w:hAnsi="Times New Roman" w:cs="Times New Roman"/>
          <w:bCs/>
          <w:color w:val="201F1E"/>
          <w:sz w:val="24"/>
          <w:szCs w:val="24"/>
          <w:lang w:eastAsia="en-GB"/>
        </w:rPr>
        <w:t>eg</w:t>
      </w:r>
      <w:proofErr w:type="spellEnd"/>
      <w:r w:rsidRPr="00A805DE">
        <w:rPr>
          <w:rFonts w:ascii="Times New Roman" w:eastAsia="Times New Roman" w:hAnsi="Times New Roman" w:cs="Times New Roman"/>
          <w:bCs/>
          <w:color w:val="201F1E"/>
          <w:sz w:val="24"/>
          <w:szCs w:val="24"/>
          <w:lang w:eastAsia="en-GB"/>
        </w:rPr>
        <w:t xml:space="preserve"> raising small grants for tutor hours, or </w:t>
      </w:r>
      <w:r w:rsidR="0039557C" w:rsidRPr="00A805DE">
        <w:rPr>
          <w:rFonts w:ascii="Times New Roman" w:eastAsia="Times New Roman" w:hAnsi="Times New Roman" w:cs="Times New Roman"/>
          <w:bCs/>
          <w:color w:val="201F1E"/>
          <w:sz w:val="24"/>
          <w:szCs w:val="24"/>
          <w:lang w:eastAsia="en-GB"/>
        </w:rPr>
        <w:t>start-up</w:t>
      </w:r>
      <w:r w:rsidRPr="00A805DE">
        <w:rPr>
          <w:rFonts w:ascii="Times New Roman" w:eastAsia="Times New Roman" w:hAnsi="Times New Roman" w:cs="Times New Roman"/>
          <w:bCs/>
          <w:color w:val="201F1E"/>
          <w:sz w:val="24"/>
          <w:szCs w:val="24"/>
          <w:lang w:eastAsia="en-GB"/>
        </w:rPr>
        <w:t xml:space="preserve"> costs.  0r other resources such as free/reduced tickets to theatres</w:t>
      </w:r>
    </w:p>
    <w:p w:rsidR="00A805DE" w:rsidRPr="00A805DE" w:rsidRDefault="00A805DE" w:rsidP="00A805DE">
      <w:pPr>
        <w:pStyle w:val="ListParagraph"/>
        <w:numPr>
          <w:ilvl w:val="0"/>
          <w:numId w:val="8"/>
        </w:numPr>
        <w:shd w:val="clear" w:color="auto" w:fill="FFFFFF"/>
        <w:spacing w:after="0" w:line="240" w:lineRule="auto"/>
        <w:textAlignment w:val="baseline"/>
        <w:rPr>
          <w:rFonts w:ascii="Times New Roman" w:eastAsia="Times New Roman" w:hAnsi="Times New Roman" w:cs="Times New Roman"/>
          <w:bCs/>
          <w:color w:val="201F1E"/>
          <w:sz w:val="24"/>
          <w:szCs w:val="24"/>
          <w:lang w:eastAsia="en-GB"/>
        </w:rPr>
      </w:pPr>
      <w:r w:rsidRPr="00A805DE">
        <w:rPr>
          <w:rFonts w:ascii="Times New Roman" w:eastAsia="Times New Roman" w:hAnsi="Times New Roman" w:cs="Times New Roman"/>
          <w:bCs/>
          <w:color w:val="201F1E"/>
          <w:sz w:val="24"/>
          <w:szCs w:val="24"/>
          <w:lang w:eastAsia="en-GB"/>
        </w:rPr>
        <w:t>The person appointed would need to do their own admin, except where help can be obtained from group members. Also to maintain essential data relating to the project and provide reports as necessary on the work.</w:t>
      </w:r>
    </w:p>
    <w:p w:rsidR="00117CA1" w:rsidRPr="00A805DE" w:rsidRDefault="00117CA1" w:rsidP="00117CA1">
      <w:pPr>
        <w:shd w:val="clear" w:color="auto" w:fill="FFFFFF"/>
        <w:spacing w:after="0" w:line="240" w:lineRule="auto"/>
        <w:textAlignment w:val="baseline"/>
        <w:rPr>
          <w:rFonts w:ascii="Times New Roman" w:eastAsia="Times New Roman" w:hAnsi="Times New Roman" w:cs="Times New Roman"/>
          <w:b/>
          <w:bCs/>
          <w:color w:val="201F1E"/>
          <w:sz w:val="24"/>
          <w:szCs w:val="24"/>
          <w:lang w:eastAsia="en-GB"/>
        </w:rPr>
      </w:pPr>
    </w:p>
    <w:p w:rsidR="003131CE" w:rsidRDefault="00A73E68" w:rsidP="00A73E68">
      <w:pPr>
        <w:shd w:val="clear" w:color="auto" w:fill="FFFFFF"/>
        <w:spacing w:after="0" w:line="240" w:lineRule="auto"/>
        <w:textAlignment w:val="baseline"/>
        <w:rPr>
          <w:rFonts w:ascii="Times New Roman" w:eastAsia="Times New Roman" w:hAnsi="Times New Roman" w:cs="Times New Roman"/>
          <w:b/>
          <w:bCs/>
          <w:color w:val="201F1E"/>
          <w:sz w:val="24"/>
          <w:szCs w:val="24"/>
          <w:lang w:eastAsia="en-GB"/>
        </w:rPr>
      </w:pPr>
      <w:r w:rsidRPr="00A805DE">
        <w:rPr>
          <w:rFonts w:ascii="Times New Roman" w:eastAsia="Times New Roman" w:hAnsi="Times New Roman" w:cs="Times New Roman"/>
          <w:b/>
          <w:bCs/>
          <w:color w:val="201F1E"/>
          <w:sz w:val="24"/>
          <w:szCs w:val="24"/>
          <w:lang w:eastAsia="en-GB"/>
        </w:rPr>
        <w:t xml:space="preserve">Skills needed </w:t>
      </w:r>
    </w:p>
    <w:p w:rsidR="003131CE" w:rsidRPr="003131CE" w:rsidRDefault="003131CE" w:rsidP="003131CE">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b/>
          <w:bCs/>
          <w:color w:val="201F1E"/>
          <w:sz w:val="24"/>
          <w:szCs w:val="24"/>
          <w:lang w:eastAsia="en-GB"/>
        </w:rPr>
      </w:pPr>
      <w:r w:rsidRPr="003131CE">
        <w:rPr>
          <w:rFonts w:ascii="Times New Roman" w:eastAsia="Times New Roman" w:hAnsi="Times New Roman" w:cs="Times New Roman"/>
          <w:color w:val="201F1E"/>
          <w:sz w:val="24"/>
          <w:szCs w:val="24"/>
          <w:lang w:eastAsia="en-GB"/>
        </w:rPr>
        <w:t>R</w:t>
      </w:r>
      <w:r w:rsidR="00842525" w:rsidRPr="003131CE">
        <w:rPr>
          <w:rFonts w:ascii="Times New Roman" w:eastAsia="Times New Roman" w:hAnsi="Times New Roman" w:cs="Times New Roman"/>
          <w:color w:val="201F1E"/>
          <w:sz w:val="24"/>
          <w:szCs w:val="24"/>
          <w:lang w:eastAsia="en-GB"/>
        </w:rPr>
        <w:t xml:space="preserve">espect for older people including recognition that many </w:t>
      </w:r>
      <w:r w:rsidR="00B7129B" w:rsidRPr="003131CE">
        <w:rPr>
          <w:rFonts w:ascii="Times New Roman" w:eastAsia="Times New Roman" w:hAnsi="Times New Roman" w:cs="Times New Roman"/>
          <w:color w:val="201F1E"/>
          <w:sz w:val="24"/>
          <w:szCs w:val="24"/>
          <w:lang w:eastAsia="en-GB"/>
        </w:rPr>
        <w:t xml:space="preserve">retired people </w:t>
      </w:r>
      <w:r w:rsidR="00842525" w:rsidRPr="003131CE">
        <w:rPr>
          <w:rFonts w:ascii="Times New Roman" w:eastAsia="Times New Roman" w:hAnsi="Times New Roman" w:cs="Times New Roman"/>
          <w:color w:val="201F1E"/>
          <w:sz w:val="24"/>
          <w:szCs w:val="24"/>
          <w:lang w:eastAsia="en-GB"/>
        </w:rPr>
        <w:t>have a lot to contrib</w:t>
      </w:r>
      <w:r w:rsidR="00B7129B" w:rsidRPr="003131CE">
        <w:rPr>
          <w:rFonts w:ascii="Times New Roman" w:eastAsia="Times New Roman" w:hAnsi="Times New Roman" w:cs="Times New Roman"/>
          <w:color w:val="201F1E"/>
          <w:sz w:val="24"/>
          <w:szCs w:val="24"/>
          <w:lang w:eastAsia="en-GB"/>
        </w:rPr>
        <w:t>ute</w:t>
      </w:r>
      <w:r w:rsidR="00842525" w:rsidRPr="003131CE">
        <w:rPr>
          <w:rFonts w:ascii="Times New Roman" w:eastAsia="Times New Roman" w:hAnsi="Times New Roman" w:cs="Times New Roman"/>
          <w:color w:val="201F1E"/>
          <w:sz w:val="24"/>
          <w:szCs w:val="24"/>
          <w:lang w:eastAsia="en-GB"/>
        </w:rPr>
        <w:t xml:space="preserve"> and wish to do so.</w:t>
      </w:r>
    </w:p>
    <w:p w:rsidR="00842525" w:rsidRPr="003131CE" w:rsidRDefault="00FC63FD" w:rsidP="003131CE">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3131CE">
        <w:rPr>
          <w:rFonts w:ascii="Times New Roman" w:eastAsia="Times New Roman" w:hAnsi="Times New Roman" w:cs="Times New Roman"/>
          <w:color w:val="201F1E"/>
          <w:sz w:val="24"/>
          <w:szCs w:val="24"/>
          <w:lang w:eastAsia="en-GB"/>
        </w:rPr>
        <w:t>A</w:t>
      </w:r>
      <w:r w:rsidR="008236F9" w:rsidRPr="003131CE">
        <w:rPr>
          <w:rFonts w:ascii="Times New Roman" w:eastAsia="Times New Roman" w:hAnsi="Times New Roman" w:cs="Times New Roman"/>
          <w:color w:val="201F1E"/>
          <w:sz w:val="24"/>
          <w:szCs w:val="24"/>
          <w:lang w:eastAsia="en-GB"/>
        </w:rPr>
        <w:t xml:space="preserve">bility to help people develop things on a mutual support basis rather than do things for them. </w:t>
      </w:r>
    </w:p>
    <w:p w:rsidR="00842525" w:rsidRPr="003131CE" w:rsidRDefault="000C2478" w:rsidP="003131CE">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E</w:t>
      </w:r>
      <w:r w:rsidR="00842525" w:rsidRPr="003131CE">
        <w:rPr>
          <w:rFonts w:ascii="Times New Roman" w:eastAsia="Times New Roman" w:hAnsi="Times New Roman" w:cs="Times New Roman"/>
          <w:color w:val="201F1E"/>
          <w:sz w:val="24"/>
          <w:szCs w:val="24"/>
          <w:lang w:eastAsia="en-GB"/>
        </w:rPr>
        <w:t>xperience and commitment to working with people from diver</w:t>
      </w:r>
      <w:r w:rsidR="005539CA" w:rsidRPr="003131CE">
        <w:rPr>
          <w:rFonts w:ascii="Times New Roman" w:eastAsia="Times New Roman" w:hAnsi="Times New Roman" w:cs="Times New Roman"/>
          <w:color w:val="201F1E"/>
          <w:sz w:val="24"/>
          <w:szCs w:val="24"/>
          <w:lang w:eastAsia="en-GB"/>
        </w:rPr>
        <w:t>se backgrounds and helping them</w:t>
      </w:r>
      <w:r w:rsidR="00FC63FD" w:rsidRPr="003131CE">
        <w:rPr>
          <w:rFonts w:ascii="Times New Roman" w:eastAsia="Times New Roman" w:hAnsi="Times New Roman" w:cs="Times New Roman"/>
          <w:color w:val="201F1E"/>
          <w:sz w:val="24"/>
          <w:szCs w:val="24"/>
          <w:lang w:eastAsia="en-GB"/>
        </w:rPr>
        <w:t xml:space="preserve"> shape </w:t>
      </w:r>
      <w:r w:rsidR="00842525" w:rsidRPr="003131CE">
        <w:rPr>
          <w:rFonts w:ascii="Times New Roman" w:eastAsia="Times New Roman" w:hAnsi="Times New Roman" w:cs="Times New Roman"/>
          <w:color w:val="201F1E"/>
          <w:sz w:val="24"/>
          <w:szCs w:val="24"/>
          <w:lang w:eastAsia="en-GB"/>
        </w:rPr>
        <w:t>activities according to their needs and interests, including running their groups in the language of their choice.</w:t>
      </w:r>
    </w:p>
    <w:p w:rsidR="008236F9" w:rsidRPr="003131CE" w:rsidRDefault="00842525" w:rsidP="003131CE">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3131CE">
        <w:rPr>
          <w:rFonts w:ascii="Times New Roman" w:eastAsia="Times New Roman" w:hAnsi="Times New Roman" w:cs="Times New Roman"/>
          <w:color w:val="201F1E"/>
          <w:sz w:val="24"/>
          <w:szCs w:val="24"/>
          <w:lang w:eastAsia="en-GB"/>
        </w:rPr>
        <w:t xml:space="preserve">Good </w:t>
      </w:r>
      <w:r w:rsidR="008236F9" w:rsidRPr="003131CE">
        <w:rPr>
          <w:rFonts w:ascii="Times New Roman" w:eastAsia="Times New Roman" w:hAnsi="Times New Roman" w:cs="Times New Roman"/>
          <w:color w:val="201F1E"/>
          <w:sz w:val="24"/>
          <w:szCs w:val="24"/>
          <w:lang w:eastAsia="en-GB"/>
        </w:rPr>
        <w:t xml:space="preserve">written and verbal communication skills. Including </w:t>
      </w:r>
      <w:r w:rsidR="00FC63FD" w:rsidRPr="003131CE">
        <w:rPr>
          <w:rFonts w:ascii="Times New Roman" w:eastAsia="Times New Roman" w:hAnsi="Times New Roman" w:cs="Times New Roman"/>
          <w:color w:val="201F1E"/>
          <w:sz w:val="24"/>
          <w:szCs w:val="24"/>
          <w:lang w:eastAsia="en-GB"/>
        </w:rPr>
        <w:t xml:space="preserve">excellent listening skills and </w:t>
      </w:r>
      <w:r w:rsidR="008236F9" w:rsidRPr="003131CE">
        <w:rPr>
          <w:rFonts w:ascii="Times New Roman" w:eastAsia="Times New Roman" w:hAnsi="Times New Roman" w:cs="Times New Roman"/>
          <w:color w:val="201F1E"/>
          <w:sz w:val="24"/>
          <w:szCs w:val="24"/>
          <w:lang w:eastAsia="en-GB"/>
        </w:rPr>
        <w:t>basic computer skills</w:t>
      </w:r>
      <w:r w:rsidR="005539CA" w:rsidRPr="003131CE">
        <w:rPr>
          <w:rFonts w:ascii="Times New Roman" w:eastAsia="Times New Roman" w:hAnsi="Times New Roman" w:cs="Times New Roman"/>
          <w:color w:val="201F1E"/>
          <w:sz w:val="24"/>
          <w:szCs w:val="24"/>
          <w:lang w:eastAsia="en-GB"/>
        </w:rPr>
        <w:t xml:space="preserve"> competence </w:t>
      </w:r>
      <w:r w:rsidR="008236F9" w:rsidRPr="003131CE">
        <w:rPr>
          <w:rFonts w:ascii="Times New Roman" w:eastAsia="Times New Roman" w:hAnsi="Times New Roman" w:cs="Times New Roman"/>
          <w:color w:val="201F1E"/>
          <w:sz w:val="24"/>
          <w:szCs w:val="24"/>
          <w:lang w:eastAsia="en-GB"/>
        </w:rPr>
        <w:t xml:space="preserve"> </w:t>
      </w:r>
    </w:p>
    <w:p w:rsidR="00D24427" w:rsidRPr="003131CE" w:rsidRDefault="00D24427" w:rsidP="003131CE">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3131CE">
        <w:rPr>
          <w:rFonts w:ascii="Times New Roman" w:eastAsia="Times New Roman" w:hAnsi="Times New Roman" w:cs="Times New Roman"/>
          <w:color w:val="201F1E"/>
          <w:sz w:val="24"/>
          <w:szCs w:val="24"/>
          <w:lang w:eastAsia="en-GB"/>
        </w:rPr>
        <w:t>Ability</w:t>
      </w:r>
      <w:r w:rsidR="00D43142" w:rsidRPr="003131CE">
        <w:rPr>
          <w:rFonts w:ascii="Times New Roman" w:eastAsia="Times New Roman" w:hAnsi="Times New Roman" w:cs="Times New Roman"/>
          <w:color w:val="201F1E"/>
          <w:sz w:val="24"/>
          <w:szCs w:val="24"/>
          <w:lang w:eastAsia="en-GB"/>
        </w:rPr>
        <w:t xml:space="preserve"> to working as a team with </w:t>
      </w:r>
      <w:r w:rsidR="00A62208" w:rsidRPr="003131CE">
        <w:rPr>
          <w:rFonts w:ascii="Times New Roman" w:eastAsia="Times New Roman" w:hAnsi="Times New Roman" w:cs="Times New Roman"/>
          <w:color w:val="201F1E"/>
          <w:sz w:val="24"/>
          <w:szCs w:val="24"/>
          <w:lang w:eastAsia="en-GB"/>
        </w:rPr>
        <w:t xml:space="preserve">others involved in </w:t>
      </w:r>
      <w:r w:rsidR="00FC63FD" w:rsidRPr="003131CE">
        <w:rPr>
          <w:rFonts w:ascii="Times New Roman" w:eastAsia="Times New Roman" w:hAnsi="Times New Roman" w:cs="Times New Roman"/>
          <w:color w:val="201F1E"/>
          <w:sz w:val="24"/>
          <w:szCs w:val="24"/>
          <w:lang w:eastAsia="en-GB"/>
        </w:rPr>
        <w:t xml:space="preserve">WAC </w:t>
      </w:r>
      <w:r w:rsidR="00A62208" w:rsidRPr="003131CE">
        <w:rPr>
          <w:rFonts w:ascii="Times New Roman" w:eastAsia="Times New Roman" w:hAnsi="Times New Roman" w:cs="Times New Roman"/>
          <w:color w:val="201F1E"/>
          <w:sz w:val="24"/>
          <w:szCs w:val="24"/>
          <w:lang w:eastAsia="en-GB"/>
        </w:rPr>
        <w:t xml:space="preserve">and </w:t>
      </w:r>
      <w:r w:rsidR="00FC63FD" w:rsidRPr="003131CE">
        <w:rPr>
          <w:rFonts w:ascii="Times New Roman" w:eastAsia="Times New Roman" w:hAnsi="Times New Roman" w:cs="Times New Roman"/>
          <w:color w:val="201F1E"/>
          <w:sz w:val="24"/>
          <w:szCs w:val="24"/>
          <w:lang w:eastAsia="en-GB"/>
        </w:rPr>
        <w:t xml:space="preserve">the </w:t>
      </w:r>
      <w:r w:rsidR="00A62208" w:rsidRPr="003131CE">
        <w:rPr>
          <w:rFonts w:ascii="Times New Roman" w:eastAsia="Times New Roman" w:hAnsi="Times New Roman" w:cs="Times New Roman"/>
          <w:color w:val="201F1E"/>
          <w:sz w:val="24"/>
          <w:szCs w:val="24"/>
          <w:lang w:eastAsia="en-GB"/>
        </w:rPr>
        <w:t>wider community in Waterloo.</w:t>
      </w:r>
    </w:p>
    <w:p w:rsidR="00A62208" w:rsidRPr="003131CE" w:rsidRDefault="00FC63FD" w:rsidP="003131CE">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3131CE">
        <w:rPr>
          <w:rFonts w:ascii="Times New Roman" w:eastAsia="Times New Roman" w:hAnsi="Times New Roman" w:cs="Times New Roman"/>
          <w:color w:val="201F1E"/>
          <w:sz w:val="24"/>
          <w:szCs w:val="24"/>
          <w:lang w:eastAsia="en-GB"/>
        </w:rPr>
        <w:t>Ab</w:t>
      </w:r>
      <w:r w:rsidR="008236F9" w:rsidRPr="003131CE">
        <w:rPr>
          <w:rFonts w:ascii="Times New Roman" w:eastAsia="Times New Roman" w:hAnsi="Times New Roman" w:cs="Times New Roman"/>
          <w:color w:val="201F1E"/>
          <w:sz w:val="24"/>
          <w:szCs w:val="24"/>
          <w:lang w:eastAsia="en-GB"/>
        </w:rPr>
        <w:t xml:space="preserve">ility to </w:t>
      </w:r>
      <w:r w:rsidRPr="003131CE">
        <w:rPr>
          <w:rFonts w:ascii="Times New Roman" w:eastAsia="Times New Roman" w:hAnsi="Times New Roman" w:cs="Times New Roman"/>
          <w:color w:val="201F1E"/>
          <w:sz w:val="24"/>
          <w:szCs w:val="24"/>
          <w:lang w:eastAsia="en-GB"/>
        </w:rPr>
        <w:t>help f</w:t>
      </w:r>
      <w:r w:rsidR="00D43142" w:rsidRPr="003131CE">
        <w:rPr>
          <w:rFonts w:ascii="Times New Roman" w:eastAsia="Times New Roman" w:hAnsi="Times New Roman" w:cs="Times New Roman"/>
          <w:color w:val="201F1E"/>
          <w:sz w:val="24"/>
          <w:szCs w:val="24"/>
          <w:lang w:eastAsia="en-GB"/>
        </w:rPr>
        <w:t xml:space="preserve">undraising </w:t>
      </w:r>
      <w:r w:rsidRPr="003131CE">
        <w:rPr>
          <w:rFonts w:ascii="Times New Roman" w:eastAsia="Times New Roman" w:hAnsi="Times New Roman" w:cs="Times New Roman"/>
          <w:color w:val="201F1E"/>
          <w:sz w:val="24"/>
          <w:szCs w:val="24"/>
          <w:lang w:eastAsia="en-GB"/>
        </w:rPr>
        <w:t xml:space="preserve">and obtaining other resources needed by groups. </w:t>
      </w:r>
    </w:p>
    <w:p w:rsidR="008236F9" w:rsidRPr="003131CE" w:rsidRDefault="00FC63FD" w:rsidP="003131CE">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3131CE">
        <w:rPr>
          <w:rFonts w:ascii="Times New Roman" w:eastAsia="Times New Roman" w:hAnsi="Times New Roman" w:cs="Times New Roman"/>
          <w:color w:val="201F1E"/>
          <w:sz w:val="24"/>
          <w:szCs w:val="24"/>
          <w:lang w:eastAsia="en-GB"/>
        </w:rPr>
        <w:t xml:space="preserve">Knowledge of the local area </w:t>
      </w:r>
    </w:p>
    <w:p w:rsidR="008236F9" w:rsidRPr="00A805DE" w:rsidRDefault="008236F9" w:rsidP="008236F9">
      <w:pPr>
        <w:shd w:val="clear" w:color="auto" w:fill="FFFFFF"/>
        <w:spacing w:after="0" w:line="240" w:lineRule="auto"/>
        <w:ind w:left="3960"/>
        <w:jc w:val="center"/>
        <w:textAlignment w:val="baseline"/>
        <w:rPr>
          <w:rFonts w:ascii="Times New Roman" w:eastAsia="Times New Roman" w:hAnsi="Times New Roman" w:cs="Times New Roman"/>
          <w:color w:val="201F1E"/>
          <w:sz w:val="24"/>
          <w:szCs w:val="24"/>
          <w:lang w:eastAsia="en-GB"/>
        </w:rPr>
      </w:pPr>
    </w:p>
    <w:p w:rsidR="00295CF6" w:rsidRPr="00A805DE" w:rsidRDefault="00295CF6" w:rsidP="00295CF6">
      <w:pPr>
        <w:shd w:val="clear" w:color="auto" w:fill="FFFFFF"/>
        <w:spacing w:after="0" w:line="240" w:lineRule="auto"/>
        <w:textAlignment w:val="baseline"/>
        <w:rPr>
          <w:rFonts w:ascii="Times New Roman" w:eastAsia="Times New Roman" w:hAnsi="Times New Roman" w:cs="Times New Roman"/>
          <w:bCs/>
          <w:color w:val="201F1E"/>
          <w:sz w:val="24"/>
          <w:szCs w:val="24"/>
          <w:lang w:eastAsia="en-GB"/>
        </w:rPr>
      </w:pPr>
      <w:r w:rsidRPr="00A805DE">
        <w:rPr>
          <w:rFonts w:ascii="Times New Roman" w:eastAsia="Times New Roman" w:hAnsi="Times New Roman" w:cs="Times New Roman"/>
          <w:b/>
          <w:bCs/>
          <w:color w:val="201F1E"/>
          <w:sz w:val="24"/>
          <w:szCs w:val="24"/>
          <w:lang w:eastAsia="en-GB"/>
        </w:rPr>
        <w:t>Line manager</w:t>
      </w:r>
      <w:r w:rsidRPr="00A805DE">
        <w:rPr>
          <w:rFonts w:ascii="Times New Roman" w:eastAsia="Times New Roman" w:hAnsi="Times New Roman" w:cs="Times New Roman"/>
          <w:bCs/>
          <w:color w:val="201F1E"/>
          <w:sz w:val="24"/>
          <w:szCs w:val="24"/>
          <w:lang w:eastAsia="en-GB"/>
        </w:rPr>
        <w:t xml:space="preserve"> WAC Centre Co-ordinator David Andrews. Professional advice/support on work with older people and development of fundraising skills and community contact as necessary from WAC’s Vice Chair Jenny Stiles. </w:t>
      </w:r>
    </w:p>
    <w:p w:rsidR="00842525" w:rsidRDefault="00842525" w:rsidP="008236F9">
      <w:pPr>
        <w:shd w:val="clear" w:color="auto" w:fill="FFFFFF"/>
        <w:spacing w:after="0" w:line="240" w:lineRule="auto"/>
        <w:ind w:left="3960"/>
        <w:jc w:val="center"/>
        <w:textAlignment w:val="baseline"/>
        <w:rPr>
          <w:rFonts w:ascii="Times New Roman" w:eastAsia="Times New Roman" w:hAnsi="Times New Roman" w:cs="Times New Roman"/>
          <w:color w:val="201F1E"/>
          <w:sz w:val="24"/>
          <w:szCs w:val="24"/>
          <w:lang w:eastAsia="en-GB"/>
        </w:rPr>
      </w:pPr>
    </w:p>
    <w:p w:rsidR="00B96D0B" w:rsidRDefault="00B96D0B" w:rsidP="00117CA1">
      <w:pPr>
        <w:shd w:val="clear" w:color="auto" w:fill="FFFFFF"/>
        <w:spacing w:after="0" w:line="240" w:lineRule="auto"/>
        <w:textAlignment w:val="baseline"/>
        <w:rPr>
          <w:rFonts w:ascii="Times New Roman" w:eastAsia="Times New Roman" w:hAnsi="Times New Roman" w:cs="Times New Roman"/>
          <w:b/>
          <w:color w:val="201F1E"/>
          <w:sz w:val="24"/>
          <w:szCs w:val="24"/>
          <w:lang w:eastAsia="en-GB"/>
        </w:rPr>
      </w:pPr>
    </w:p>
    <w:p w:rsidR="00B96D0B" w:rsidRDefault="00B96D0B" w:rsidP="00117CA1">
      <w:pPr>
        <w:shd w:val="clear" w:color="auto" w:fill="FFFFFF"/>
        <w:spacing w:after="0" w:line="240" w:lineRule="auto"/>
        <w:textAlignment w:val="baseline"/>
        <w:rPr>
          <w:rFonts w:ascii="Times New Roman" w:eastAsia="Times New Roman" w:hAnsi="Times New Roman" w:cs="Times New Roman"/>
          <w:b/>
          <w:color w:val="201F1E"/>
          <w:sz w:val="24"/>
          <w:szCs w:val="24"/>
          <w:lang w:eastAsia="en-GB"/>
        </w:rPr>
      </w:pPr>
    </w:p>
    <w:p w:rsidR="00B96D0B" w:rsidRDefault="00B96D0B" w:rsidP="00117CA1">
      <w:pPr>
        <w:shd w:val="clear" w:color="auto" w:fill="FFFFFF"/>
        <w:spacing w:after="0" w:line="240" w:lineRule="auto"/>
        <w:textAlignment w:val="baseline"/>
        <w:rPr>
          <w:rFonts w:ascii="Times New Roman" w:eastAsia="Times New Roman" w:hAnsi="Times New Roman" w:cs="Times New Roman"/>
          <w:b/>
          <w:color w:val="201F1E"/>
          <w:sz w:val="24"/>
          <w:szCs w:val="24"/>
          <w:lang w:eastAsia="en-GB"/>
        </w:rPr>
      </w:pPr>
    </w:p>
    <w:p w:rsidR="00B96D0B" w:rsidRDefault="00B96D0B" w:rsidP="00117CA1">
      <w:pPr>
        <w:shd w:val="clear" w:color="auto" w:fill="FFFFFF"/>
        <w:spacing w:after="0" w:line="240" w:lineRule="auto"/>
        <w:textAlignment w:val="baseline"/>
        <w:rPr>
          <w:rFonts w:ascii="Times New Roman" w:eastAsia="Times New Roman" w:hAnsi="Times New Roman" w:cs="Times New Roman"/>
          <w:b/>
          <w:color w:val="201F1E"/>
          <w:sz w:val="24"/>
          <w:szCs w:val="24"/>
          <w:lang w:eastAsia="en-GB"/>
        </w:rPr>
      </w:pPr>
    </w:p>
    <w:p w:rsidR="00B96D0B" w:rsidRDefault="00B96D0B" w:rsidP="00117CA1">
      <w:pPr>
        <w:shd w:val="clear" w:color="auto" w:fill="FFFFFF"/>
        <w:spacing w:after="0" w:line="240" w:lineRule="auto"/>
        <w:textAlignment w:val="baseline"/>
        <w:rPr>
          <w:rFonts w:ascii="Times New Roman" w:eastAsia="Times New Roman" w:hAnsi="Times New Roman" w:cs="Times New Roman"/>
          <w:b/>
          <w:color w:val="201F1E"/>
          <w:sz w:val="24"/>
          <w:szCs w:val="24"/>
          <w:lang w:eastAsia="en-GB"/>
        </w:rPr>
      </w:pPr>
    </w:p>
    <w:p w:rsidR="00B96D0B" w:rsidRDefault="00B96D0B" w:rsidP="00117CA1">
      <w:pPr>
        <w:shd w:val="clear" w:color="auto" w:fill="FFFFFF"/>
        <w:spacing w:after="0" w:line="240" w:lineRule="auto"/>
        <w:textAlignment w:val="baseline"/>
        <w:rPr>
          <w:rFonts w:ascii="Times New Roman" w:eastAsia="Times New Roman" w:hAnsi="Times New Roman" w:cs="Times New Roman"/>
          <w:b/>
          <w:color w:val="201F1E"/>
          <w:sz w:val="24"/>
          <w:szCs w:val="24"/>
          <w:lang w:eastAsia="en-GB"/>
        </w:rPr>
      </w:pPr>
    </w:p>
    <w:p w:rsidR="00B96D0B" w:rsidRDefault="00B96D0B" w:rsidP="00117CA1">
      <w:pPr>
        <w:shd w:val="clear" w:color="auto" w:fill="FFFFFF"/>
        <w:spacing w:after="0" w:line="240" w:lineRule="auto"/>
        <w:textAlignment w:val="baseline"/>
        <w:rPr>
          <w:rFonts w:ascii="Times New Roman" w:eastAsia="Times New Roman" w:hAnsi="Times New Roman" w:cs="Times New Roman"/>
          <w:b/>
          <w:color w:val="201F1E"/>
          <w:sz w:val="24"/>
          <w:szCs w:val="24"/>
          <w:lang w:eastAsia="en-GB"/>
        </w:rPr>
      </w:pPr>
    </w:p>
    <w:p w:rsidR="00B96D0B" w:rsidRDefault="00B96D0B" w:rsidP="00117CA1">
      <w:pPr>
        <w:shd w:val="clear" w:color="auto" w:fill="FFFFFF"/>
        <w:spacing w:after="0" w:line="240" w:lineRule="auto"/>
        <w:textAlignment w:val="baseline"/>
        <w:rPr>
          <w:rFonts w:ascii="Times New Roman" w:eastAsia="Times New Roman" w:hAnsi="Times New Roman" w:cs="Times New Roman"/>
          <w:b/>
          <w:color w:val="201F1E"/>
          <w:sz w:val="24"/>
          <w:szCs w:val="24"/>
          <w:lang w:eastAsia="en-GB"/>
        </w:rPr>
      </w:pPr>
    </w:p>
    <w:p w:rsidR="00B96D0B" w:rsidRDefault="00B96D0B" w:rsidP="00117CA1">
      <w:pPr>
        <w:shd w:val="clear" w:color="auto" w:fill="FFFFFF"/>
        <w:spacing w:after="0" w:line="240" w:lineRule="auto"/>
        <w:textAlignment w:val="baseline"/>
        <w:rPr>
          <w:rFonts w:ascii="Times New Roman" w:eastAsia="Times New Roman" w:hAnsi="Times New Roman" w:cs="Times New Roman"/>
          <w:b/>
          <w:color w:val="201F1E"/>
          <w:sz w:val="24"/>
          <w:szCs w:val="24"/>
          <w:lang w:eastAsia="en-GB"/>
        </w:rPr>
      </w:pPr>
    </w:p>
    <w:p w:rsidR="00B96D0B" w:rsidRDefault="00B96D0B" w:rsidP="00117CA1">
      <w:pPr>
        <w:shd w:val="clear" w:color="auto" w:fill="FFFFFF"/>
        <w:spacing w:after="0" w:line="240" w:lineRule="auto"/>
        <w:textAlignment w:val="baseline"/>
        <w:rPr>
          <w:rFonts w:ascii="Times New Roman" w:eastAsia="Times New Roman" w:hAnsi="Times New Roman" w:cs="Times New Roman"/>
          <w:b/>
          <w:color w:val="201F1E"/>
          <w:sz w:val="24"/>
          <w:szCs w:val="24"/>
          <w:lang w:eastAsia="en-GB"/>
        </w:rPr>
      </w:pPr>
    </w:p>
    <w:p w:rsidR="00D43142" w:rsidRPr="00A805DE" w:rsidRDefault="00D43142" w:rsidP="00117CA1">
      <w:pPr>
        <w:shd w:val="clear" w:color="auto" w:fill="FFFFFF"/>
        <w:spacing w:after="0" w:line="240" w:lineRule="auto"/>
        <w:textAlignment w:val="baseline"/>
        <w:rPr>
          <w:rFonts w:ascii="Times New Roman" w:eastAsia="Times New Roman" w:hAnsi="Times New Roman" w:cs="Times New Roman"/>
          <w:b/>
          <w:color w:val="201F1E"/>
          <w:sz w:val="24"/>
          <w:szCs w:val="24"/>
          <w:lang w:eastAsia="en-GB"/>
        </w:rPr>
      </w:pPr>
      <w:r w:rsidRPr="00A805DE">
        <w:rPr>
          <w:rFonts w:ascii="Times New Roman" w:eastAsia="Times New Roman" w:hAnsi="Times New Roman" w:cs="Times New Roman"/>
          <w:b/>
          <w:color w:val="201F1E"/>
          <w:sz w:val="24"/>
          <w:szCs w:val="24"/>
          <w:lang w:eastAsia="en-GB"/>
        </w:rPr>
        <w:t>Background information</w:t>
      </w:r>
      <w:r w:rsidR="00B23C70">
        <w:rPr>
          <w:rFonts w:ascii="Times New Roman" w:eastAsia="Times New Roman" w:hAnsi="Times New Roman" w:cs="Times New Roman"/>
          <w:b/>
          <w:color w:val="201F1E"/>
          <w:sz w:val="24"/>
          <w:szCs w:val="24"/>
          <w:lang w:eastAsia="en-GB"/>
        </w:rPr>
        <w:t xml:space="preserve"> for Development Worker post</w:t>
      </w:r>
      <w:r w:rsidRPr="00A805DE">
        <w:rPr>
          <w:rFonts w:ascii="Times New Roman" w:eastAsia="Times New Roman" w:hAnsi="Times New Roman" w:cs="Times New Roman"/>
          <w:b/>
          <w:color w:val="201F1E"/>
          <w:sz w:val="24"/>
          <w:szCs w:val="24"/>
          <w:lang w:eastAsia="en-GB"/>
        </w:rPr>
        <w:t xml:space="preserve"> </w:t>
      </w:r>
    </w:p>
    <w:p w:rsidR="00947036" w:rsidRPr="00A805DE" w:rsidRDefault="00D43142" w:rsidP="00117CA1">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A805DE">
        <w:rPr>
          <w:rFonts w:ascii="Times New Roman" w:eastAsia="Times New Roman" w:hAnsi="Times New Roman" w:cs="Times New Roman"/>
          <w:color w:val="201F1E"/>
          <w:sz w:val="24"/>
          <w:szCs w:val="24"/>
          <w:lang w:eastAsia="en-GB"/>
        </w:rPr>
        <w:t>Waterloo Action Centre (WAC)</w:t>
      </w:r>
      <w:r w:rsidR="006C450D" w:rsidRPr="00A805DE">
        <w:rPr>
          <w:rFonts w:ascii="Times New Roman" w:eastAsia="Times New Roman" w:hAnsi="Times New Roman" w:cs="Times New Roman"/>
          <w:color w:val="201F1E"/>
          <w:sz w:val="24"/>
          <w:szCs w:val="24"/>
          <w:lang w:eastAsia="en-GB"/>
        </w:rPr>
        <w:t xml:space="preserve"> is a community centre, developed and run since th</w:t>
      </w:r>
      <w:r w:rsidR="00D24427" w:rsidRPr="00A805DE">
        <w:rPr>
          <w:rFonts w:ascii="Times New Roman" w:eastAsia="Times New Roman" w:hAnsi="Times New Roman" w:cs="Times New Roman"/>
          <w:color w:val="201F1E"/>
          <w:sz w:val="24"/>
          <w:szCs w:val="24"/>
          <w:lang w:eastAsia="en-GB"/>
        </w:rPr>
        <w:t xml:space="preserve">e 1970s by </w:t>
      </w:r>
      <w:r w:rsidR="00295CF6" w:rsidRPr="00A805DE">
        <w:rPr>
          <w:rFonts w:ascii="Times New Roman" w:eastAsia="Times New Roman" w:hAnsi="Times New Roman" w:cs="Times New Roman"/>
          <w:color w:val="201F1E"/>
          <w:sz w:val="24"/>
          <w:szCs w:val="24"/>
          <w:lang w:eastAsia="en-GB"/>
        </w:rPr>
        <w:t xml:space="preserve">locally </w:t>
      </w:r>
      <w:r w:rsidR="00D24427" w:rsidRPr="00A805DE">
        <w:rPr>
          <w:rFonts w:ascii="Times New Roman" w:eastAsia="Times New Roman" w:hAnsi="Times New Roman" w:cs="Times New Roman"/>
          <w:color w:val="201F1E"/>
          <w:sz w:val="24"/>
          <w:szCs w:val="24"/>
          <w:lang w:eastAsia="en-GB"/>
        </w:rPr>
        <w:t xml:space="preserve">elected Trustees. WAC </w:t>
      </w:r>
      <w:r w:rsidR="006C450D" w:rsidRPr="00A805DE">
        <w:rPr>
          <w:rFonts w:ascii="Times New Roman" w:eastAsia="Times New Roman" w:hAnsi="Times New Roman" w:cs="Times New Roman"/>
          <w:color w:val="201F1E"/>
          <w:sz w:val="24"/>
          <w:szCs w:val="24"/>
          <w:lang w:eastAsia="en-GB"/>
        </w:rPr>
        <w:t>serve</w:t>
      </w:r>
      <w:r w:rsidR="00D24427" w:rsidRPr="00A805DE">
        <w:rPr>
          <w:rFonts w:ascii="Times New Roman" w:eastAsia="Times New Roman" w:hAnsi="Times New Roman" w:cs="Times New Roman"/>
          <w:color w:val="201F1E"/>
          <w:sz w:val="24"/>
          <w:szCs w:val="24"/>
          <w:lang w:eastAsia="en-GB"/>
        </w:rPr>
        <w:t>s</w:t>
      </w:r>
      <w:r w:rsidR="006C450D" w:rsidRPr="00A805DE">
        <w:rPr>
          <w:rFonts w:ascii="Times New Roman" w:eastAsia="Times New Roman" w:hAnsi="Times New Roman" w:cs="Times New Roman"/>
          <w:color w:val="201F1E"/>
          <w:sz w:val="24"/>
          <w:szCs w:val="24"/>
          <w:lang w:eastAsia="en-GB"/>
        </w:rPr>
        <w:t xml:space="preserve"> the whole community, but </w:t>
      </w:r>
      <w:r w:rsidR="00D24427" w:rsidRPr="00A805DE">
        <w:rPr>
          <w:rFonts w:ascii="Times New Roman" w:eastAsia="Times New Roman" w:hAnsi="Times New Roman" w:cs="Times New Roman"/>
          <w:color w:val="201F1E"/>
          <w:sz w:val="24"/>
          <w:szCs w:val="24"/>
          <w:lang w:eastAsia="en-GB"/>
        </w:rPr>
        <w:t xml:space="preserve">to achieve this </w:t>
      </w:r>
      <w:r w:rsidR="006C450D" w:rsidRPr="00A805DE">
        <w:rPr>
          <w:rFonts w:ascii="Times New Roman" w:eastAsia="Times New Roman" w:hAnsi="Times New Roman" w:cs="Times New Roman"/>
          <w:color w:val="201F1E"/>
          <w:sz w:val="24"/>
          <w:szCs w:val="24"/>
          <w:lang w:eastAsia="en-GB"/>
        </w:rPr>
        <w:t>include</w:t>
      </w:r>
      <w:r w:rsidR="00D24427" w:rsidRPr="00A805DE">
        <w:rPr>
          <w:rFonts w:ascii="Times New Roman" w:eastAsia="Times New Roman" w:hAnsi="Times New Roman" w:cs="Times New Roman"/>
          <w:color w:val="201F1E"/>
          <w:sz w:val="24"/>
          <w:szCs w:val="24"/>
          <w:lang w:eastAsia="en-GB"/>
        </w:rPr>
        <w:t>s</w:t>
      </w:r>
      <w:r w:rsidR="006C450D" w:rsidRPr="00A805DE">
        <w:rPr>
          <w:rFonts w:ascii="Times New Roman" w:eastAsia="Times New Roman" w:hAnsi="Times New Roman" w:cs="Times New Roman"/>
          <w:color w:val="201F1E"/>
          <w:sz w:val="24"/>
          <w:szCs w:val="24"/>
          <w:lang w:eastAsia="en-GB"/>
        </w:rPr>
        <w:t xml:space="preserve"> a </w:t>
      </w:r>
      <w:r w:rsidR="00947036" w:rsidRPr="00A805DE">
        <w:rPr>
          <w:rFonts w:ascii="Times New Roman" w:eastAsia="Times New Roman" w:hAnsi="Times New Roman" w:cs="Times New Roman"/>
          <w:color w:val="201F1E"/>
          <w:sz w:val="24"/>
          <w:szCs w:val="24"/>
          <w:lang w:eastAsia="en-GB"/>
        </w:rPr>
        <w:t>particular focus on</w:t>
      </w:r>
      <w:r w:rsidR="00D24427" w:rsidRPr="00A805DE">
        <w:rPr>
          <w:rFonts w:ascii="Times New Roman" w:eastAsia="Times New Roman" w:hAnsi="Times New Roman" w:cs="Times New Roman"/>
          <w:color w:val="201F1E"/>
          <w:sz w:val="24"/>
          <w:szCs w:val="24"/>
          <w:lang w:eastAsia="en-GB"/>
        </w:rPr>
        <w:t xml:space="preserve"> </w:t>
      </w:r>
      <w:r w:rsidR="00295CF6" w:rsidRPr="00A805DE">
        <w:rPr>
          <w:rFonts w:ascii="Times New Roman" w:eastAsia="Times New Roman" w:hAnsi="Times New Roman" w:cs="Times New Roman"/>
          <w:color w:val="201F1E"/>
          <w:sz w:val="24"/>
          <w:szCs w:val="24"/>
          <w:lang w:eastAsia="en-GB"/>
        </w:rPr>
        <w:t xml:space="preserve">drawing on </w:t>
      </w:r>
      <w:r w:rsidR="00D24427" w:rsidRPr="00A805DE">
        <w:rPr>
          <w:rFonts w:ascii="Times New Roman" w:eastAsia="Times New Roman" w:hAnsi="Times New Roman" w:cs="Times New Roman"/>
          <w:color w:val="201F1E"/>
          <w:sz w:val="24"/>
          <w:szCs w:val="24"/>
          <w:lang w:eastAsia="en-GB"/>
        </w:rPr>
        <w:t xml:space="preserve">those who would otherwise miss </w:t>
      </w:r>
      <w:r w:rsidR="00947036" w:rsidRPr="00A805DE">
        <w:rPr>
          <w:rFonts w:ascii="Times New Roman" w:eastAsia="Times New Roman" w:hAnsi="Times New Roman" w:cs="Times New Roman"/>
          <w:color w:val="201F1E"/>
          <w:sz w:val="24"/>
          <w:szCs w:val="24"/>
          <w:lang w:eastAsia="en-GB"/>
        </w:rPr>
        <w:t>out</w:t>
      </w:r>
      <w:r w:rsidR="00D24427" w:rsidRPr="00A805DE">
        <w:rPr>
          <w:rFonts w:ascii="Times New Roman" w:eastAsia="Times New Roman" w:hAnsi="Times New Roman" w:cs="Times New Roman"/>
          <w:color w:val="201F1E"/>
          <w:sz w:val="24"/>
          <w:szCs w:val="24"/>
          <w:lang w:eastAsia="en-GB"/>
        </w:rPr>
        <w:t xml:space="preserve">, </w:t>
      </w:r>
      <w:r w:rsidR="00295CF6" w:rsidRPr="00A805DE">
        <w:rPr>
          <w:rFonts w:ascii="Times New Roman" w:eastAsia="Times New Roman" w:hAnsi="Times New Roman" w:cs="Times New Roman"/>
          <w:color w:val="201F1E"/>
          <w:sz w:val="24"/>
          <w:szCs w:val="24"/>
          <w:lang w:eastAsia="en-GB"/>
        </w:rPr>
        <w:t xml:space="preserve">such as </w:t>
      </w:r>
      <w:r w:rsidR="00D24427" w:rsidRPr="00A805DE">
        <w:rPr>
          <w:rFonts w:ascii="Times New Roman" w:eastAsia="Times New Roman" w:hAnsi="Times New Roman" w:cs="Times New Roman"/>
          <w:color w:val="201F1E"/>
          <w:sz w:val="24"/>
          <w:szCs w:val="24"/>
          <w:lang w:eastAsia="en-GB"/>
        </w:rPr>
        <w:t>retired people</w:t>
      </w:r>
      <w:r w:rsidR="00947036" w:rsidRPr="00A805DE">
        <w:rPr>
          <w:rFonts w:ascii="Times New Roman" w:eastAsia="Times New Roman" w:hAnsi="Times New Roman" w:cs="Times New Roman"/>
          <w:color w:val="201F1E"/>
          <w:sz w:val="24"/>
          <w:szCs w:val="24"/>
          <w:lang w:eastAsia="en-GB"/>
        </w:rPr>
        <w:t>. In the year prior to lockdow</w:t>
      </w:r>
      <w:r w:rsidR="00D24427" w:rsidRPr="00A805DE">
        <w:rPr>
          <w:rFonts w:ascii="Times New Roman" w:eastAsia="Times New Roman" w:hAnsi="Times New Roman" w:cs="Times New Roman"/>
          <w:color w:val="201F1E"/>
          <w:sz w:val="24"/>
          <w:szCs w:val="24"/>
          <w:lang w:eastAsia="en-GB"/>
        </w:rPr>
        <w:t xml:space="preserve">n WAC had over 30,000 users. WAC’s </w:t>
      </w:r>
      <w:r w:rsidR="00947036" w:rsidRPr="00A805DE">
        <w:rPr>
          <w:rFonts w:ascii="Times New Roman" w:eastAsia="Times New Roman" w:hAnsi="Times New Roman" w:cs="Times New Roman"/>
          <w:color w:val="201F1E"/>
          <w:sz w:val="24"/>
          <w:szCs w:val="24"/>
          <w:lang w:eastAsia="en-GB"/>
        </w:rPr>
        <w:t xml:space="preserve">ethnic diversity is higher than </w:t>
      </w:r>
      <w:r w:rsidR="00D24427" w:rsidRPr="00A805DE">
        <w:rPr>
          <w:rFonts w:ascii="Times New Roman" w:eastAsia="Times New Roman" w:hAnsi="Times New Roman" w:cs="Times New Roman"/>
          <w:color w:val="201F1E"/>
          <w:sz w:val="24"/>
          <w:szCs w:val="24"/>
          <w:lang w:eastAsia="en-GB"/>
        </w:rPr>
        <w:t xml:space="preserve">average for </w:t>
      </w:r>
      <w:r w:rsidR="00947036" w:rsidRPr="00A805DE">
        <w:rPr>
          <w:rFonts w:ascii="Times New Roman" w:eastAsia="Times New Roman" w:hAnsi="Times New Roman" w:cs="Times New Roman"/>
          <w:color w:val="201F1E"/>
          <w:sz w:val="24"/>
          <w:szCs w:val="24"/>
          <w:lang w:eastAsia="en-GB"/>
        </w:rPr>
        <w:t xml:space="preserve">Lambeth as a whole. </w:t>
      </w:r>
    </w:p>
    <w:p w:rsidR="00C63DD2" w:rsidRPr="00A805DE" w:rsidRDefault="00C63DD2" w:rsidP="00947036">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rsidR="00947036" w:rsidRPr="00A805DE" w:rsidRDefault="004D4C0D" w:rsidP="00947036">
      <w:pPr>
        <w:shd w:val="clear" w:color="auto" w:fill="FFFFFF"/>
        <w:spacing w:after="0" w:line="240" w:lineRule="auto"/>
        <w:textAlignment w:val="baseline"/>
        <w:rPr>
          <w:rFonts w:ascii="Times New Roman" w:hAnsi="Times New Roman" w:cs="Times New Roman"/>
          <w:sz w:val="24"/>
          <w:szCs w:val="24"/>
        </w:rPr>
      </w:pPr>
      <w:r>
        <w:rPr>
          <w:rFonts w:ascii="Times New Roman" w:eastAsia="Times New Roman" w:hAnsi="Times New Roman" w:cs="Times New Roman"/>
          <w:color w:val="201F1E"/>
          <w:sz w:val="24"/>
          <w:szCs w:val="24"/>
          <w:lang w:eastAsia="en-GB"/>
        </w:rPr>
        <w:t>WAC c</w:t>
      </w:r>
      <w:r w:rsidR="00947036" w:rsidRPr="00A805DE">
        <w:rPr>
          <w:rFonts w:ascii="Times New Roman" w:eastAsia="Times New Roman" w:hAnsi="Times New Roman" w:cs="Times New Roman"/>
          <w:color w:val="201F1E"/>
          <w:sz w:val="24"/>
          <w:szCs w:val="24"/>
          <w:lang w:eastAsia="en-GB"/>
        </w:rPr>
        <w:t>ore values</w:t>
      </w:r>
      <w:r w:rsidR="00947036" w:rsidRPr="00A805DE">
        <w:rPr>
          <w:rFonts w:ascii="Times New Roman" w:hAnsi="Times New Roman" w:cs="Times New Roman"/>
          <w:sz w:val="24"/>
          <w:szCs w:val="24"/>
        </w:rPr>
        <w:t xml:space="preserve"> </w:t>
      </w:r>
    </w:p>
    <w:p w:rsidR="00947036" w:rsidRPr="0039557C" w:rsidRDefault="00947036" w:rsidP="0039557C">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39557C">
        <w:rPr>
          <w:rFonts w:ascii="Times New Roman" w:eastAsia="Times New Roman" w:hAnsi="Times New Roman" w:cs="Times New Roman"/>
          <w:color w:val="201F1E"/>
          <w:sz w:val="24"/>
          <w:szCs w:val="24"/>
          <w:lang w:eastAsia="en-GB"/>
        </w:rPr>
        <w:t>Social inclusion and equality of opportunity</w:t>
      </w:r>
      <w:r w:rsidR="000C2478">
        <w:rPr>
          <w:rFonts w:ascii="Times New Roman" w:eastAsia="Times New Roman" w:hAnsi="Times New Roman" w:cs="Times New Roman"/>
          <w:color w:val="201F1E"/>
          <w:sz w:val="24"/>
          <w:szCs w:val="24"/>
          <w:lang w:eastAsia="en-GB"/>
        </w:rPr>
        <w:t>.</w:t>
      </w:r>
    </w:p>
    <w:p w:rsidR="00947036" w:rsidRPr="0039557C" w:rsidRDefault="00947036" w:rsidP="0039557C">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39557C">
        <w:rPr>
          <w:rFonts w:ascii="Times New Roman" w:eastAsia="Times New Roman" w:hAnsi="Times New Roman" w:cs="Times New Roman"/>
          <w:color w:val="201F1E"/>
          <w:sz w:val="24"/>
          <w:szCs w:val="24"/>
          <w:lang w:eastAsia="en-GB"/>
        </w:rPr>
        <w:t>Opportunities for all who wish to give as well as to receive (which in our experience is most people)</w:t>
      </w:r>
      <w:r w:rsidR="000C2478">
        <w:rPr>
          <w:rFonts w:ascii="Times New Roman" w:eastAsia="Times New Roman" w:hAnsi="Times New Roman" w:cs="Times New Roman"/>
          <w:color w:val="201F1E"/>
          <w:sz w:val="24"/>
          <w:szCs w:val="24"/>
          <w:lang w:eastAsia="en-GB"/>
        </w:rPr>
        <w:t>.</w:t>
      </w:r>
    </w:p>
    <w:p w:rsidR="00947036" w:rsidRPr="0039557C" w:rsidRDefault="00947036" w:rsidP="0039557C">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39557C">
        <w:rPr>
          <w:rFonts w:ascii="Times New Roman" w:eastAsia="Times New Roman" w:hAnsi="Times New Roman" w:cs="Times New Roman"/>
          <w:color w:val="201F1E"/>
          <w:sz w:val="24"/>
          <w:szCs w:val="24"/>
          <w:lang w:eastAsia="en-GB"/>
        </w:rPr>
        <w:t>Strong networks which interlink to form and sustain community</w:t>
      </w:r>
      <w:r w:rsidR="000C2478">
        <w:rPr>
          <w:rFonts w:ascii="Times New Roman" w:eastAsia="Times New Roman" w:hAnsi="Times New Roman" w:cs="Times New Roman"/>
          <w:color w:val="201F1E"/>
          <w:sz w:val="24"/>
          <w:szCs w:val="24"/>
          <w:lang w:eastAsia="en-GB"/>
        </w:rPr>
        <w:t>.</w:t>
      </w:r>
    </w:p>
    <w:p w:rsidR="00947036" w:rsidRPr="0039557C" w:rsidRDefault="00947036" w:rsidP="0039557C">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39557C">
        <w:rPr>
          <w:rFonts w:ascii="Times New Roman" w:eastAsia="Times New Roman" w:hAnsi="Times New Roman" w:cs="Times New Roman"/>
          <w:color w:val="201F1E"/>
          <w:sz w:val="24"/>
          <w:szCs w:val="24"/>
          <w:lang w:eastAsia="en-GB"/>
        </w:rPr>
        <w:t>Services planned and controlled by those who know best (usually consumers, potential consumers and those</w:t>
      </w:r>
      <w:r w:rsidR="00D24427" w:rsidRPr="0039557C">
        <w:rPr>
          <w:rFonts w:ascii="Times New Roman" w:eastAsia="Times New Roman" w:hAnsi="Times New Roman" w:cs="Times New Roman"/>
          <w:color w:val="201F1E"/>
          <w:sz w:val="24"/>
          <w:szCs w:val="24"/>
          <w:lang w:eastAsia="en-GB"/>
        </w:rPr>
        <w:t xml:space="preserve"> </w:t>
      </w:r>
      <w:r w:rsidRPr="0039557C">
        <w:rPr>
          <w:rFonts w:ascii="Times New Roman" w:eastAsia="Times New Roman" w:hAnsi="Times New Roman" w:cs="Times New Roman"/>
          <w:color w:val="201F1E"/>
          <w:sz w:val="24"/>
          <w:szCs w:val="24"/>
          <w:lang w:eastAsia="en-GB"/>
        </w:rPr>
        <w:t>who understand and respect them).</w:t>
      </w:r>
    </w:p>
    <w:p w:rsidR="00947036" w:rsidRPr="0039557C" w:rsidRDefault="00947036" w:rsidP="0039557C">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39557C">
        <w:rPr>
          <w:rFonts w:ascii="Times New Roman" w:eastAsia="Times New Roman" w:hAnsi="Times New Roman" w:cs="Times New Roman"/>
          <w:color w:val="201F1E"/>
          <w:sz w:val="24"/>
          <w:szCs w:val="24"/>
          <w:lang w:eastAsia="en-GB"/>
        </w:rPr>
        <w:t>Empowerment and education so that people can lead richer lives individually and collectively.</w:t>
      </w:r>
    </w:p>
    <w:p w:rsidR="00117CA1" w:rsidRPr="00A805DE" w:rsidRDefault="00947036" w:rsidP="00117CA1">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A805DE">
        <w:rPr>
          <w:rFonts w:ascii="Times New Roman" w:eastAsia="Times New Roman" w:hAnsi="Times New Roman" w:cs="Times New Roman"/>
          <w:color w:val="201F1E"/>
          <w:sz w:val="24"/>
          <w:szCs w:val="24"/>
          <w:lang w:eastAsia="en-GB"/>
        </w:rPr>
        <w:t xml:space="preserve"> </w:t>
      </w:r>
      <w:r w:rsidR="00D43142" w:rsidRPr="00A805DE">
        <w:rPr>
          <w:rFonts w:ascii="Times New Roman" w:eastAsia="Times New Roman" w:hAnsi="Times New Roman" w:cs="Times New Roman"/>
          <w:color w:val="201F1E"/>
          <w:sz w:val="24"/>
          <w:szCs w:val="24"/>
          <w:lang w:eastAsia="en-GB"/>
        </w:rPr>
        <w:t xml:space="preserve"> </w:t>
      </w:r>
      <w:r w:rsidR="00117CA1" w:rsidRPr="00A805DE">
        <w:rPr>
          <w:rFonts w:ascii="Times New Roman" w:eastAsia="Times New Roman" w:hAnsi="Times New Roman" w:cs="Times New Roman"/>
          <w:color w:val="201F1E"/>
          <w:sz w:val="24"/>
          <w:szCs w:val="24"/>
          <w:lang w:eastAsia="en-GB"/>
        </w:rPr>
        <w:t>                . </w:t>
      </w:r>
    </w:p>
    <w:p w:rsidR="00CB656C" w:rsidRPr="00A805DE" w:rsidRDefault="00C63DD2" w:rsidP="00117CA1">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A805DE">
        <w:rPr>
          <w:rFonts w:ascii="Times New Roman" w:eastAsia="Times New Roman" w:hAnsi="Times New Roman" w:cs="Times New Roman"/>
          <w:color w:val="201F1E"/>
          <w:sz w:val="24"/>
          <w:szCs w:val="24"/>
          <w:lang w:eastAsia="en-GB"/>
        </w:rPr>
        <w:t xml:space="preserve">WAC </w:t>
      </w:r>
      <w:r w:rsidR="00947036" w:rsidRPr="00A805DE">
        <w:rPr>
          <w:rFonts w:ascii="Times New Roman" w:eastAsia="Times New Roman" w:hAnsi="Times New Roman" w:cs="Times New Roman"/>
          <w:color w:val="201F1E"/>
          <w:sz w:val="24"/>
          <w:szCs w:val="24"/>
          <w:lang w:eastAsia="en-GB"/>
        </w:rPr>
        <w:t xml:space="preserve">is open 7 days a week, morning to evening. </w:t>
      </w:r>
      <w:r w:rsidR="00D9539A" w:rsidRPr="00A805DE">
        <w:rPr>
          <w:rFonts w:ascii="Times New Roman" w:eastAsia="Times New Roman" w:hAnsi="Times New Roman" w:cs="Times New Roman"/>
          <w:color w:val="201F1E"/>
          <w:sz w:val="24"/>
          <w:szCs w:val="24"/>
          <w:lang w:eastAsia="en-GB"/>
        </w:rPr>
        <w:t>Many activities attract people acr</w:t>
      </w:r>
      <w:r w:rsidR="00D24427" w:rsidRPr="00A805DE">
        <w:rPr>
          <w:rFonts w:ascii="Times New Roman" w:eastAsia="Times New Roman" w:hAnsi="Times New Roman" w:cs="Times New Roman"/>
          <w:color w:val="201F1E"/>
          <w:sz w:val="24"/>
          <w:szCs w:val="24"/>
          <w:lang w:eastAsia="en-GB"/>
        </w:rPr>
        <w:t>oss the generations. On Monday to Thursday</w:t>
      </w:r>
      <w:r w:rsidR="00D9539A" w:rsidRPr="00A805DE">
        <w:rPr>
          <w:rFonts w:ascii="Times New Roman" w:eastAsia="Times New Roman" w:hAnsi="Times New Roman" w:cs="Times New Roman"/>
          <w:color w:val="201F1E"/>
          <w:sz w:val="24"/>
          <w:szCs w:val="24"/>
          <w:lang w:eastAsia="en-GB"/>
        </w:rPr>
        <w:t xml:space="preserve"> mornings and afternoons there are some grou</w:t>
      </w:r>
      <w:r w:rsidR="00D24427" w:rsidRPr="00A805DE">
        <w:rPr>
          <w:rFonts w:ascii="Times New Roman" w:eastAsia="Times New Roman" w:hAnsi="Times New Roman" w:cs="Times New Roman"/>
          <w:color w:val="201F1E"/>
          <w:sz w:val="24"/>
          <w:szCs w:val="24"/>
          <w:lang w:eastAsia="en-GB"/>
        </w:rPr>
        <w:t>ps mainly aimed at older people</w:t>
      </w:r>
      <w:r w:rsidR="00D9539A" w:rsidRPr="00A805DE">
        <w:rPr>
          <w:rFonts w:ascii="Times New Roman" w:eastAsia="Times New Roman" w:hAnsi="Times New Roman" w:cs="Times New Roman"/>
          <w:color w:val="201F1E"/>
          <w:sz w:val="24"/>
          <w:szCs w:val="24"/>
          <w:lang w:eastAsia="en-GB"/>
        </w:rPr>
        <w:t>, although</w:t>
      </w:r>
      <w:r w:rsidR="00D24427" w:rsidRPr="00A805DE">
        <w:rPr>
          <w:rFonts w:ascii="Times New Roman" w:eastAsia="Times New Roman" w:hAnsi="Times New Roman" w:cs="Times New Roman"/>
          <w:color w:val="201F1E"/>
          <w:sz w:val="24"/>
          <w:szCs w:val="24"/>
          <w:lang w:eastAsia="en-GB"/>
        </w:rPr>
        <w:t xml:space="preserve"> others can attend</w:t>
      </w:r>
      <w:r w:rsidR="00D9539A" w:rsidRPr="00A805DE">
        <w:rPr>
          <w:rFonts w:ascii="Times New Roman" w:eastAsia="Times New Roman" w:hAnsi="Times New Roman" w:cs="Times New Roman"/>
          <w:color w:val="201F1E"/>
          <w:sz w:val="24"/>
          <w:szCs w:val="24"/>
          <w:lang w:eastAsia="en-GB"/>
        </w:rPr>
        <w:t xml:space="preserve">. Often these </w:t>
      </w:r>
      <w:r w:rsidR="00CB656C" w:rsidRPr="00A805DE">
        <w:rPr>
          <w:rFonts w:ascii="Times New Roman" w:eastAsia="Times New Roman" w:hAnsi="Times New Roman" w:cs="Times New Roman"/>
          <w:color w:val="201F1E"/>
          <w:sz w:val="24"/>
          <w:szCs w:val="24"/>
          <w:lang w:eastAsia="en-GB"/>
        </w:rPr>
        <w:t xml:space="preserve">weekly groups </w:t>
      </w:r>
      <w:r w:rsidR="00D9539A" w:rsidRPr="00A805DE">
        <w:rPr>
          <w:rFonts w:ascii="Times New Roman" w:eastAsia="Times New Roman" w:hAnsi="Times New Roman" w:cs="Times New Roman"/>
          <w:color w:val="201F1E"/>
          <w:sz w:val="24"/>
          <w:szCs w:val="24"/>
          <w:lang w:eastAsia="en-GB"/>
        </w:rPr>
        <w:t xml:space="preserve">are run on a mutual </w:t>
      </w:r>
      <w:r w:rsidR="00D24427" w:rsidRPr="00A805DE">
        <w:rPr>
          <w:rFonts w:ascii="Times New Roman" w:eastAsia="Times New Roman" w:hAnsi="Times New Roman" w:cs="Times New Roman"/>
          <w:color w:val="201F1E"/>
          <w:sz w:val="24"/>
          <w:szCs w:val="24"/>
          <w:lang w:eastAsia="en-GB"/>
        </w:rPr>
        <w:t>support basis by the users.</w:t>
      </w:r>
      <w:r w:rsidR="004D4C0D" w:rsidRPr="004D4C0D">
        <w:rPr>
          <w:rFonts w:ascii="Times New Roman" w:eastAsia="Times New Roman" w:hAnsi="Times New Roman" w:cs="Times New Roman"/>
          <w:color w:val="201F1E"/>
          <w:sz w:val="24"/>
          <w:szCs w:val="24"/>
          <w:lang w:eastAsia="en-GB"/>
        </w:rPr>
        <w:t xml:space="preserve"> </w:t>
      </w:r>
      <w:r w:rsidR="004D4C0D">
        <w:rPr>
          <w:rFonts w:ascii="Times New Roman" w:eastAsia="Times New Roman" w:hAnsi="Times New Roman" w:cs="Times New Roman"/>
          <w:color w:val="201F1E"/>
          <w:sz w:val="24"/>
          <w:szCs w:val="24"/>
          <w:lang w:eastAsia="en-GB"/>
        </w:rPr>
        <w:t xml:space="preserve">These </w:t>
      </w:r>
      <w:r w:rsidR="004D4C0D" w:rsidRPr="00A805DE">
        <w:rPr>
          <w:rFonts w:ascii="Times New Roman" w:eastAsia="Times New Roman" w:hAnsi="Times New Roman" w:cs="Times New Roman"/>
          <w:color w:val="201F1E"/>
          <w:sz w:val="24"/>
          <w:szCs w:val="24"/>
          <w:lang w:eastAsia="en-GB"/>
        </w:rPr>
        <w:t>includ</w:t>
      </w:r>
      <w:r w:rsidR="004D4C0D">
        <w:rPr>
          <w:rFonts w:ascii="Times New Roman" w:eastAsia="Times New Roman" w:hAnsi="Times New Roman" w:cs="Times New Roman"/>
          <w:color w:val="201F1E"/>
          <w:sz w:val="24"/>
          <w:szCs w:val="24"/>
          <w:lang w:eastAsia="en-GB"/>
        </w:rPr>
        <w:t xml:space="preserve">e </w:t>
      </w:r>
      <w:proofErr w:type="spellStart"/>
      <w:r w:rsidR="004D4C0D" w:rsidRPr="00A805DE">
        <w:rPr>
          <w:rFonts w:ascii="Times New Roman" w:eastAsia="Times New Roman" w:hAnsi="Times New Roman" w:cs="Times New Roman"/>
          <w:color w:val="201F1E"/>
          <w:sz w:val="24"/>
          <w:szCs w:val="24"/>
          <w:lang w:eastAsia="en-GB"/>
        </w:rPr>
        <w:t>WACi</w:t>
      </w:r>
      <w:proofErr w:type="spellEnd"/>
      <w:r w:rsidR="004D4C0D" w:rsidRPr="00A805DE">
        <w:rPr>
          <w:rFonts w:ascii="Times New Roman" w:eastAsia="Times New Roman" w:hAnsi="Times New Roman" w:cs="Times New Roman"/>
          <w:color w:val="201F1E"/>
          <w:sz w:val="24"/>
          <w:szCs w:val="24"/>
          <w:lang w:eastAsia="en-GB"/>
        </w:rPr>
        <w:t xml:space="preserve"> Arts, Mauritian Pensioners, Tuesday and Thursday afternoon clubs and a Wednesday Men's Group.</w:t>
      </w:r>
      <w:r w:rsidR="00D24427" w:rsidRPr="00A805DE">
        <w:rPr>
          <w:rFonts w:ascii="Times New Roman" w:eastAsia="Times New Roman" w:hAnsi="Times New Roman" w:cs="Times New Roman"/>
          <w:color w:val="201F1E"/>
          <w:sz w:val="24"/>
          <w:szCs w:val="24"/>
          <w:lang w:eastAsia="en-GB"/>
        </w:rPr>
        <w:t xml:space="preserve"> Others have expert</w:t>
      </w:r>
      <w:r w:rsidR="00D9539A" w:rsidRPr="00A805DE">
        <w:rPr>
          <w:rFonts w:ascii="Times New Roman" w:eastAsia="Times New Roman" w:hAnsi="Times New Roman" w:cs="Times New Roman"/>
          <w:color w:val="201F1E"/>
          <w:sz w:val="24"/>
          <w:szCs w:val="24"/>
          <w:lang w:eastAsia="en-GB"/>
        </w:rPr>
        <w:t xml:space="preserve"> tutors </w:t>
      </w:r>
      <w:proofErr w:type="spellStart"/>
      <w:r w:rsidR="00D9539A" w:rsidRPr="00A805DE">
        <w:rPr>
          <w:rFonts w:ascii="Times New Roman" w:eastAsia="Times New Roman" w:hAnsi="Times New Roman" w:cs="Times New Roman"/>
          <w:color w:val="201F1E"/>
          <w:sz w:val="24"/>
          <w:szCs w:val="24"/>
          <w:lang w:eastAsia="en-GB"/>
        </w:rPr>
        <w:t>eg</w:t>
      </w:r>
      <w:proofErr w:type="spellEnd"/>
      <w:r w:rsidR="00D9539A" w:rsidRPr="00A805DE">
        <w:rPr>
          <w:rFonts w:ascii="Times New Roman" w:eastAsia="Times New Roman" w:hAnsi="Times New Roman" w:cs="Times New Roman"/>
          <w:color w:val="201F1E"/>
          <w:sz w:val="24"/>
          <w:szCs w:val="24"/>
          <w:lang w:eastAsia="en-GB"/>
        </w:rPr>
        <w:t xml:space="preserve"> Gentle Exercise, Tai Chi</w:t>
      </w:r>
      <w:r w:rsidR="00CB656C" w:rsidRPr="00A805DE">
        <w:rPr>
          <w:rFonts w:ascii="Times New Roman" w:eastAsia="Times New Roman" w:hAnsi="Times New Roman" w:cs="Times New Roman"/>
          <w:color w:val="201F1E"/>
          <w:sz w:val="24"/>
          <w:szCs w:val="24"/>
          <w:lang w:eastAsia="en-GB"/>
        </w:rPr>
        <w:t xml:space="preserve">, Line </w:t>
      </w:r>
      <w:r w:rsidR="0039557C">
        <w:rPr>
          <w:rFonts w:ascii="Times New Roman" w:eastAsia="Times New Roman" w:hAnsi="Times New Roman" w:cs="Times New Roman"/>
          <w:color w:val="201F1E"/>
          <w:sz w:val="24"/>
          <w:szCs w:val="24"/>
          <w:lang w:eastAsia="en-GB"/>
        </w:rPr>
        <w:t>D</w:t>
      </w:r>
      <w:r w:rsidR="00CB656C" w:rsidRPr="00A805DE">
        <w:rPr>
          <w:rFonts w:ascii="Times New Roman" w:eastAsia="Times New Roman" w:hAnsi="Times New Roman" w:cs="Times New Roman"/>
          <w:color w:val="201F1E"/>
          <w:sz w:val="24"/>
          <w:szCs w:val="24"/>
          <w:lang w:eastAsia="en-GB"/>
        </w:rPr>
        <w:t>ancing</w:t>
      </w:r>
      <w:r w:rsidR="00D9539A" w:rsidRPr="00A805DE">
        <w:rPr>
          <w:rFonts w:ascii="Times New Roman" w:eastAsia="Times New Roman" w:hAnsi="Times New Roman" w:cs="Times New Roman"/>
          <w:color w:val="201F1E"/>
          <w:sz w:val="24"/>
          <w:szCs w:val="24"/>
          <w:lang w:eastAsia="en-GB"/>
        </w:rPr>
        <w:t xml:space="preserve"> but also encourage user involvement in the running</w:t>
      </w:r>
      <w:r w:rsidR="00D24427" w:rsidRPr="00A805DE">
        <w:rPr>
          <w:rFonts w:ascii="Times New Roman" w:eastAsia="Times New Roman" w:hAnsi="Times New Roman" w:cs="Times New Roman"/>
          <w:color w:val="201F1E"/>
          <w:sz w:val="24"/>
          <w:szCs w:val="24"/>
          <w:lang w:eastAsia="en-GB"/>
        </w:rPr>
        <w:t xml:space="preserve"> by users</w:t>
      </w:r>
      <w:r w:rsidR="004D4C0D">
        <w:rPr>
          <w:rFonts w:ascii="Times New Roman" w:eastAsia="Times New Roman" w:hAnsi="Times New Roman" w:cs="Times New Roman"/>
          <w:color w:val="201F1E"/>
          <w:sz w:val="24"/>
          <w:szCs w:val="24"/>
          <w:lang w:eastAsia="en-GB"/>
        </w:rPr>
        <w:t>.</w:t>
      </w:r>
      <w:r w:rsidR="00117CA1" w:rsidRPr="00A805DE">
        <w:rPr>
          <w:rFonts w:ascii="Times New Roman" w:eastAsia="Times New Roman" w:hAnsi="Times New Roman" w:cs="Times New Roman"/>
          <w:color w:val="201F1E"/>
          <w:sz w:val="24"/>
          <w:szCs w:val="24"/>
          <w:lang w:eastAsia="en-GB"/>
        </w:rPr>
        <w:t> </w:t>
      </w:r>
      <w:r w:rsidR="00D24427" w:rsidRPr="00A805DE">
        <w:rPr>
          <w:rFonts w:ascii="Times New Roman" w:eastAsia="Times New Roman" w:hAnsi="Times New Roman" w:cs="Times New Roman"/>
          <w:color w:val="201F1E"/>
          <w:sz w:val="24"/>
          <w:szCs w:val="24"/>
          <w:lang w:eastAsia="en-GB"/>
        </w:rPr>
        <w:t>A s</w:t>
      </w:r>
      <w:r w:rsidR="00CB656C" w:rsidRPr="00A805DE">
        <w:rPr>
          <w:rFonts w:ascii="Times New Roman" w:eastAsia="Times New Roman" w:hAnsi="Times New Roman" w:cs="Times New Roman"/>
          <w:color w:val="201F1E"/>
          <w:sz w:val="24"/>
          <w:szCs w:val="24"/>
          <w:lang w:eastAsia="en-GB"/>
        </w:rPr>
        <w:t>ewing group which was flourishing before lockdown is currently being revived.</w:t>
      </w:r>
    </w:p>
    <w:p w:rsidR="00CB656C" w:rsidRPr="00A805DE" w:rsidRDefault="00CB656C" w:rsidP="00117CA1">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rsidR="0005205A" w:rsidRPr="00A805DE" w:rsidRDefault="0005205A" w:rsidP="00117CA1">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A805DE">
        <w:rPr>
          <w:rFonts w:ascii="Times New Roman" w:eastAsia="Times New Roman" w:hAnsi="Times New Roman" w:cs="Times New Roman"/>
          <w:color w:val="201F1E"/>
          <w:sz w:val="24"/>
          <w:szCs w:val="24"/>
          <w:lang w:eastAsia="en-GB"/>
        </w:rPr>
        <w:t xml:space="preserve">Other resources in WAC designed particularly with </w:t>
      </w:r>
      <w:r w:rsidR="00C63DD2" w:rsidRPr="00A805DE">
        <w:rPr>
          <w:rFonts w:ascii="Times New Roman" w:eastAsia="Times New Roman" w:hAnsi="Times New Roman" w:cs="Times New Roman"/>
          <w:color w:val="201F1E"/>
          <w:sz w:val="24"/>
          <w:szCs w:val="24"/>
          <w:lang w:eastAsia="en-GB"/>
        </w:rPr>
        <w:t>older people in</w:t>
      </w:r>
      <w:r w:rsidRPr="00A805DE">
        <w:rPr>
          <w:rFonts w:ascii="Times New Roman" w:eastAsia="Times New Roman" w:hAnsi="Times New Roman" w:cs="Times New Roman"/>
          <w:color w:val="201F1E"/>
          <w:sz w:val="24"/>
          <w:szCs w:val="24"/>
          <w:lang w:eastAsia="en-GB"/>
        </w:rPr>
        <w:t xml:space="preserve"> mind in</w:t>
      </w:r>
      <w:r w:rsidR="00C63DD2" w:rsidRPr="00A805DE">
        <w:rPr>
          <w:rFonts w:ascii="Times New Roman" w:eastAsia="Times New Roman" w:hAnsi="Times New Roman" w:cs="Times New Roman"/>
          <w:color w:val="201F1E"/>
          <w:sz w:val="24"/>
          <w:szCs w:val="24"/>
          <w:lang w:eastAsia="en-GB"/>
        </w:rPr>
        <w:t xml:space="preserve">clude </w:t>
      </w:r>
    </w:p>
    <w:p w:rsidR="0005205A" w:rsidRPr="00A805DE" w:rsidRDefault="0005205A" w:rsidP="00117CA1">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A805DE">
        <w:rPr>
          <w:rFonts w:ascii="Times New Roman" w:eastAsia="Times New Roman" w:hAnsi="Times New Roman" w:cs="Times New Roman"/>
          <w:color w:val="201F1E"/>
          <w:sz w:val="24"/>
          <w:szCs w:val="24"/>
          <w:lang w:eastAsia="en-GB"/>
        </w:rPr>
        <w:t>u</w:t>
      </w:r>
      <w:r w:rsidR="00C63DD2" w:rsidRPr="00A805DE">
        <w:rPr>
          <w:rFonts w:ascii="Times New Roman" w:eastAsia="Times New Roman" w:hAnsi="Times New Roman" w:cs="Times New Roman"/>
          <w:color w:val="201F1E"/>
          <w:sz w:val="24"/>
          <w:szCs w:val="24"/>
          <w:lang w:eastAsia="en-GB"/>
        </w:rPr>
        <w:t>se of computers Tuesday and Thursdays, with an IT specialist’s support for pre-bo</w:t>
      </w:r>
      <w:r w:rsidR="000C2478">
        <w:rPr>
          <w:rFonts w:ascii="Times New Roman" w:eastAsia="Times New Roman" w:hAnsi="Times New Roman" w:cs="Times New Roman"/>
          <w:color w:val="201F1E"/>
          <w:sz w:val="24"/>
          <w:szCs w:val="24"/>
          <w:lang w:eastAsia="en-GB"/>
        </w:rPr>
        <w:t>o</w:t>
      </w:r>
      <w:r w:rsidRPr="00A805DE">
        <w:rPr>
          <w:rFonts w:ascii="Times New Roman" w:eastAsia="Times New Roman" w:hAnsi="Times New Roman" w:cs="Times New Roman"/>
          <w:color w:val="201F1E"/>
          <w:sz w:val="24"/>
          <w:szCs w:val="24"/>
          <w:lang w:eastAsia="en-GB"/>
        </w:rPr>
        <w:t xml:space="preserve">ked sessions in the 2 </w:t>
      </w:r>
      <w:r w:rsidR="0039557C" w:rsidRPr="00A805DE">
        <w:rPr>
          <w:rFonts w:ascii="Times New Roman" w:eastAsia="Times New Roman" w:hAnsi="Times New Roman" w:cs="Times New Roman"/>
          <w:color w:val="201F1E"/>
          <w:sz w:val="24"/>
          <w:szCs w:val="24"/>
          <w:lang w:eastAsia="en-GB"/>
        </w:rPr>
        <w:t>afternoons</w:t>
      </w:r>
      <w:r w:rsidRPr="00A805DE">
        <w:rPr>
          <w:rFonts w:ascii="Times New Roman" w:eastAsia="Times New Roman" w:hAnsi="Times New Roman" w:cs="Times New Roman"/>
          <w:color w:val="201F1E"/>
          <w:sz w:val="24"/>
          <w:szCs w:val="24"/>
          <w:lang w:eastAsia="en-GB"/>
        </w:rPr>
        <w:t>. Also</w:t>
      </w:r>
      <w:r w:rsidR="00C63DD2" w:rsidRPr="00A805DE">
        <w:rPr>
          <w:rFonts w:ascii="Times New Roman" w:eastAsia="Times New Roman" w:hAnsi="Times New Roman" w:cs="Times New Roman"/>
          <w:color w:val="201F1E"/>
          <w:sz w:val="24"/>
          <w:szCs w:val="24"/>
          <w:lang w:eastAsia="en-GB"/>
        </w:rPr>
        <w:t xml:space="preserve"> individual support sessions on acces</w:t>
      </w:r>
      <w:r w:rsidRPr="00A805DE">
        <w:rPr>
          <w:rFonts w:ascii="Times New Roman" w:eastAsia="Times New Roman" w:hAnsi="Times New Roman" w:cs="Times New Roman"/>
          <w:color w:val="201F1E"/>
          <w:sz w:val="24"/>
          <w:szCs w:val="24"/>
          <w:lang w:eastAsia="en-GB"/>
        </w:rPr>
        <w:t>sing NHS on</w:t>
      </w:r>
      <w:r w:rsidR="000C2478">
        <w:rPr>
          <w:rFonts w:ascii="Times New Roman" w:eastAsia="Times New Roman" w:hAnsi="Times New Roman" w:cs="Times New Roman"/>
          <w:color w:val="201F1E"/>
          <w:sz w:val="24"/>
          <w:szCs w:val="24"/>
          <w:lang w:eastAsia="en-GB"/>
        </w:rPr>
        <w:t>-</w:t>
      </w:r>
      <w:r w:rsidRPr="00A805DE">
        <w:rPr>
          <w:rFonts w:ascii="Times New Roman" w:eastAsia="Times New Roman" w:hAnsi="Times New Roman" w:cs="Times New Roman"/>
          <w:color w:val="201F1E"/>
          <w:sz w:val="24"/>
          <w:szCs w:val="24"/>
          <w:lang w:eastAsia="en-GB"/>
        </w:rPr>
        <w:t xml:space="preserve">line on Monday </w:t>
      </w:r>
      <w:r w:rsidR="000C2478">
        <w:rPr>
          <w:rFonts w:ascii="Times New Roman" w:eastAsia="Times New Roman" w:hAnsi="Times New Roman" w:cs="Times New Roman"/>
          <w:color w:val="201F1E"/>
          <w:sz w:val="24"/>
          <w:szCs w:val="24"/>
          <w:lang w:eastAsia="en-GB"/>
        </w:rPr>
        <w:t>afternoon</w:t>
      </w:r>
      <w:r w:rsidR="0000472C">
        <w:rPr>
          <w:rFonts w:ascii="Times New Roman" w:eastAsia="Times New Roman" w:hAnsi="Times New Roman" w:cs="Times New Roman"/>
          <w:color w:val="201F1E"/>
          <w:sz w:val="24"/>
          <w:szCs w:val="24"/>
          <w:lang w:eastAsia="en-GB"/>
        </w:rPr>
        <w:t>s</w:t>
      </w:r>
      <w:r w:rsidR="000C2478">
        <w:rPr>
          <w:rFonts w:ascii="Times New Roman" w:eastAsia="Times New Roman" w:hAnsi="Times New Roman" w:cs="Times New Roman"/>
          <w:color w:val="201F1E"/>
          <w:sz w:val="24"/>
          <w:szCs w:val="24"/>
          <w:lang w:eastAsia="en-GB"/>
        </w:rPr>
        <w:t>,</w:t>
      </w:r>
      <w:r w:rsidRPr="00A805DE">
        <w:rPr>
          <w:rFonts w:ascii="Times New Roman" w:eastAsia="Times New Roman" w:hAnsi="Times New Roman" w:cs="Times New Roman"/>
          <w:color w:val="201F1E"/>
          <w:sz w:val="24"/>
          <w:szCs w:val="24"/>
          <w:lang w:eastAsia="en-GB"/>
        </w:rPr>
        <w:t xml:space="preserve"> </w:t>
      </w:r>
      <w:r w:rsidR="00C63DD2" w:rsidRPr="00A805DE">
        <w:rPr>
          <w:rFonts w:ascii="Times New Roman" w:eastAsia="Times New Roman" w:hAnsi="Times New Roman" w:cs="Times New Roman"/>
          <w:color w:val="201F1E"/>
          <w:sz w:val="24"/>
          <w:szCs w:val="24"/>
          <w:lang w:eastAsia="en-GB"/>
        </w:rPr>
        <w:t>a welfare benefits worker 3 days a week to assist older people and people with disabilities</w:t>
      </w:r>
      <w:r w:rsidR="000C2478">
        <w:rPr>
          <w:rFonts w:ascii="Times New Roman" w:eastAsia="Times New Roman" w:hAnsi="Times New Roman" w:cs="Times New Roman"/>
          <w:color w:val="201F1E"/>
          <w:sz w:val="24"/>
          <w:szCs w:val="24"/>
          <w:lang w:eastAsia="en-GB"/>
        </w:rPr>
        <w:t>,</w:t>
      </w:r>
      <w:r w:rsidRPr="00A805DE">
        <w:rPr>
          <w:rFonts w:ascii="Times New Roman" w:eastAsia="Times New Roman" w:hAnsi="Times New Roman" w:cs="Times New Roman"/>
          <w:color w:val="201F1E"/>
          <w:sz w:val="24"/>
          <w:szCs w:val="24"/>
          <w:lang w:eastAsia="en-GB"/>
        </w:rPr>
        <w:t xml:space="preserve"> </w:t>
      </w:r>
      <w:r w:rsidR="0000472C">
        <w:rPr>
          <w:rFonts w:ascii="Times New Roman" w:eastAsia="Times New Roman" w:hAnsi="Times New Roman" w:cs="Times New Roman"/>
          <w:color w:val="201F1E"/>
          <w:sz w:val="24"/>
          <w:szCs w:val="24"/>
          <w:lang w:eastAsia="en-GB"/>
        </w:rPr>
        <w:t xml:space="preserve">and </w:t>
      </w:r>
      <w:r w:rsidRPr="00A805DE">
        <w:rPr>
          <w:rFonts w:ascii="Times New Roman" w:eastAsia="Times New Roman" w:hAnsi="Times New Roman" w:cs="Times New Roman"/>
          <w:color w:val="201F1E"/>
          <w:sz w:val="24"/>
          <w:szCs w:val="24"/>
          <w:lang w:eastAsia="en-GB"/>
        </w:rPr>
        <w:t>a monthly Tea Dance. T</w:t>
      </w:r>
      <w:r w:rsidR="00A62208" w:rsidRPr="00A805DE">
        <w:rPr>
          <w:rFonts w:ascii="Times New Roman" w:eastAsia="Times New Roman" w:hAnsi="Times New Roman" w:cs="Times New Roman"/>
          <w:color w:val="201F1E"/>
          <w:sz w:val="24"/>
          <w:szCs w:val="24"/>
          <w:lang w:eastAsia="en-GB"/>
        </w:rPr>
        <w:t>here are many other activities in WAC which will be of interest to some</w:t>
      </w:r>
      <w:r w:rsidR="003F5F8C" w:rsidRPr="00A805DE">
        <w:rPr>
          <w:rFonts w:ascii="Times New Roman" w:eastAsia="Times New Roman" w:hAnsi="Times New Roman" w:cs="Times New Roman"/>
          <w:color w:val="201F1E"/>
          <w:sz w:val="24"/>
          <w:szCs w:val="24"/>
          <w:lang w:eastAsia="en-GB"/>
        </w:rPr>
        <w:t xml:space="preserve"> retired people. </w:t>
      </w:r>
    </w:p>
    <w:p w:rsidR="005539CA" w:rsidRPr="00A805DE" w:rsidRDefault="00A62208" w:rsidP="00117CA1">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A805DE">
        <w:rPr>
          <w:rFonts w:ascii="Times New Roman" w:eastAsia="Times New Roman" w:hAnsi="Times New Roman" w:cs="Times New Roman"/>
          <w:color w:val="201F1E"/>
          <w:sz w:val="24"/>
          <w:szCs w:val="24"/>
          <w:lang w:eastAsia="en-GB"/>
        </w:rPr>
        <w:t>.</w:t>
      </w:r>
    </w:p>
    <w:p w:rsidR="00932ECC" w:rsidRPr="00A805DE" w:rsidRDefault="00295CF6" w:rsidP="0005205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A805DE">
        <w:rPr>
          <w:rFonts w:ascii="Times New Roman" w:eastAsia="Times New Roman" w:hAnsi="Times New Roman" w:cs="Times New Roman"/>
          <w:b/>
          <w:color w:val="201F1E"/>
          <w:sz w:val="24"/>
          <w:szCs w:val="24"/>
          <w:lang w:eastAsia="en-GB"/>
        </w:rPr>
        <w:t>Why is this post so important now?</w:t>
      </w:r>
      <w:r w:rsidRPr="00A805DE">
        <w:rPr>
          <w:rFonts w:ascii="Times New Roman" w:eastAsia="Times New Roman" w:hAnsi="Times New Roman" w:cs="Times New Roman"/>
          <w:color w:val="201F1E"/>
          <w:sz w:val="24"/>
          <w:szCs w:val="24"/>
          <w:lang w:eastAsia="en-GB"/>
        </w:rPr>
        <w:t xml:space="preserve"> </w:t>
      </w:r>
    </w:p>
    <w:p w:rsidR="00C91989" w:rsidRPr="00A805DE" w:rsidRDefault="004967A0" w:rsidP="0005205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A805DE">
        <w:rPr>
          <w:rFonts w:ascii="Times New Roman" w:eastAsia="Times New Roman" w:hAnsi="Times New Roman" w:cs="Times New Roman"/>
          <w:color w:val="201F1E"/>
          <w:sz w:val="24"/>
          <w:szCs w:val="24"/>
          <w:lang w:eastAsia="en-GB"/>
        </w:rPr>
        <w:t xml:space="preserve">Many </w:t>
      </w:r>
      <w:r w:rsidR="007704F8" w:rsidRPr="00A805DE">
        <w:rPr>
          <w:rFonts w:ascii="Times New Roman" w:eastAsia="Times New Roman" w:hAnsi="Times New Roman" w:cs="Times New Roman"/>
          <w:color w:val="201F1E"/>
          <w:sz w:val="24"/>
          <w:szCs w:val="24"/>
          <w:lang w:eastAsia="en-GB"/>
        </w:rPr>
        <w:t xml:space="preserve">people now have long </w:t>
      </w:r>
      <w:r w:rsidRPr="00A805DE">
        <w:rPr>
          <w:rFonts w:ascii="Times New Roman" w:eastAsia="Times New Roman" w:hAnsi="Times New Roman" w:cs="Times New Roman"/>
          <w:color w:val="201F1E"/>
          <w:sz w:val="24"/>
          <w:szCs w:val="24"/>
          <w:lang w:eastAsia="en-GB"/>
        </w:rPr>
        <w:t>post-retirement years</w:t>
      </w:r>
      <w:r w:rsidR="007704F8" w:rsidRPr="00A805DE">
        <w:rPr>
          <w:rFonts w:ascii="Times New Roman" w:eastAsia="Times New Roman" w:hAnsi="Times New Roman" w:cs="Times New Roman"/>
          <w:color w:val="201F1E"/>
          <w:sz w:val="24"/>
          <w:szCs w:val="24"/>
          <w:lang w:eastAsia="en-GB"/>
        </w:rPr>
        <w:t>. L</w:t>
      </w:r>
      <w:r w:rsidRPr="00A805DE">
        <w:rPr>
          <w:rFonts w:ascii="Times New Roman" w:eastAsia="Times New Roman" w:hAnsi="Times New Roman" w:cs="Times New Roman"/>
          <w:color w:val="201F1E"/>
          <w:sz w:val="24"/>
          <w:szCs w:val="24"/>
          <w:lang w:eastAsia="en-GB"/>
        </w:rPr>
        <w:t>eaving work doesn’</w:t>
      </w:r>
      <w:r w:rsidR="007704F8" w:rsidRPr="00A805DE">
        <w:rPr>
          <w:rFonts w:ascii="Times New Roman" w:eastAsia="Times New Roman" w:hAnsi="Times New Roman" w:cs="Times New Roman"/>
          <w:color w:val="201F1E"/>
          <w:sz w:val="24"/>
          <w:szCs w:val="24"/>
          <w:lang w:eastAsia="en-GB"/>
        </w:rPr>
        <w:t>t mean you lose your abilities</w:t>
      </w:r>
      <w:r w:rsidRPr="00A805DE">
        <w:rPr>
          <w:rFonts w:ascii="Times New Roman" w:eastAsia="Times New Roman" w:hAnsi="Times New Roman" w:cs="Times New Roman"/>
          <w:color w:val="201F1E"/>
          <w:sz w:val="24"/>
          <w:szCs w:val="24"/>
          <w:lang w:eastAsia="en-GB"/>
        </w:rPr>
        <w:t xml:space="preserve"> </w:t>
      </w:r>
      <w:r w:rsidR="003131CE">
        <w:rPr>
          <w:rFonts w:ascii="Times New Roman" w:eastAsia="Times New Roman" w:hAnsi="Times New Roman" w:cs="Times New Roman"/>
          <w:color w:val="201F1E"/>
          <w:sz w:val="24"/>
          <w:szCs w:val="24"/>
          <w:lang w:eastAsia="en-GB"/>
        </w:rPr>
        <w:t>-</w:t>
      </w:r>
      <w:r w:rsidRPr="00A805DE">
        <w:rPr>
          <w:rFonts w:ascii="Times New Roman" w:eastAsia="Times New Roman" w:hAnsi="Times New Roman" w:cs="Times New Roman"/>
          <w:color w:val="201F1E"/>
          <w:sz w:val="24"/>
          <w:szCs w:val="24"/>
          <w:lang w:eastAsia="en-GB"/>
        </w:rPr>
        <w:t xml:space="preserve"> but </w:t>
      </w:r>
      <w:r w:rsidR="00C91989" w:rsidRPr="00A805DE">
        <w:rPr>
          <w:rFonts w:ascii="Times New Roman" w:eastAsia="Times New Roman" w:hAnsi="Times New Roman" w:cs="Times New Roman"/>
          <w:color w:val="201F1E"/>
          <w:sz w:val="24"/>
          <w:szCs w:val="24"/>
          <w:lang w:eastAsia="en-GB"/>
        </w:rPr>
        <w:t>you</w:t>
      </w:r>
      <w:r w:rsidRPr="00A805DE">
        <w:rPr>
          <w:rFonts w:ascii="Times New Roman" w:eastAsia="Times New Roman" w:hAnsi="Times New Roman" w:cs="Times New Roman"/>
          <w:color w:val="201F1E"/>
          <w:sz w:val="24"/>
          <w:szCs w:val="24"/>
          <w:lang w:eastAsia="en-GB"/>
        </w:rPr>
        <w:t xml:space="preserve"> lose somewhere to go,</w:t>
      </w:r>
      <w:r w:rsidR="007704F8" w:rsidRPr="00A805DE">
        <w:rPr>
          <w:rFonts w:ascii="Times New Roman" w:eastAsia="Times New Roman" w:hAnsi="Times New Roman" w:cs="Times New Roman"/>
          <w:color w:val="201F1E"/>
          <w:sz w:val="24"/>
          <w:szCs w:val="24"/>
          <w:lang w:eastAsia="en-GB"/>
        </w:rPr>
        <w:t xml:space="preserve"> somewhere</w:t>
      </w:r>
      <w:r w:rsidRPr="00A805DE">
        <w:rPr>
          <w:rFonts w:ascii="Times New Roman" w:eastAsia="Times New Roman" w:hAnsi="Times New Roman" w:cs="Times New Roman"/>
          <w:color w:val="201F1E"/>
          <w:sz w:val="24"/>
          <w:szCs w:val="24"/>
          <w:lang w:eastAsia="en-GB"/>
        </w:rPr>
        <w:t xml:space="preserve"> to make new friends, to contribute</w:t>
      </w:r>
      <w:r w:rsidR="0023098D" w:rsidRPr="00A805DE">
        <w:rPr>
          <w:rFonts w:ascii="Times New Roman" w:eastAsia="Times New Roman" w:hAnsi="Times New Roman" w:cs="Times New Roman"/>
          <w:color w:val="201F1E"/>
          <w:sz w:val="24"/>
          <w:szCs w:val="24"/>
          <w:lang w:eastAsia="en-GB"/>
        </w:rPr>
        <w:t xml:space="preserve">, learn new skills </w:t>
      </w:r>
      <w:r w:rsidRPr="00A805DE">
        <w:rPr>
          <w:rFonts w:ascii="Times New Roman" w:eastAsia="Times New Roman" w:hAnsi="Times New Roman" w:cs="Times New Roman"/>
          <w:color w:val="201F1E"/>
          <w:sz w:val="24"/>
          <w:szCs w:val="24"/>
          <w:lang w:eastAsia="en-GB"/>
        </w:rPr>
        <w:t xml:space="preserve">etc. </w:t>
      </w:r>
      <w:r w:rsidR="007704F8" w:rsidRPr="00A805DE">
        <w:rPr>
          <w:rFonts w:ascii="Times New Roman" w:eastAsia="Times New Roman" w:hAnsi="Times New Roman" w:cs="Times New Roman"/>
          <w:color w:val="201F1E"/>
          <w:sz w:val="24"/>
          <w:szCs w:val="24"/>
          <w:lang w:eastAsia="en-GB"/>
        </w:rPr>
        <w:t>Gradually without these sources of renewal, loneliness and ill he</w:t>
      </w:r>
      <w:r w:rsidR="0023098D" w:rsidRPr="00A805DE">
        <w:rPr>
          <w:rFonts w:ascii="Times New Roman" w:eastAsia="Times New Roman" w:hAnsi="Times New Roman" w:cs="Times New Roman"/>
          <w:color w:val="201F1E"/>
          <w:sz w:val="24"/>
          <w:szCs w:val="24"/>
          <w:lang w:eastAsia="en-GB"/>
        </w:rPr>
        <w:t>alth</w:t>
      </w:r>
      <w:r w:rsidR="007704F8" w:rsidRPr="00A805DE">
        <w:rPr>
          <w:rFonts w:ascii="Times New Roman" w:eastAsia="Times New Roman" w:hAnsi="Times New Roman" w:cs="Times New Roman"/>
          <w:color w:val="201F1E"/>
          <w:sz w:val="24"/>
          <w:szCs w:val="24"/>
          <w:lang w:eastAsia="en-GB"/>
        </w:rPr>
        <w:t xml:space="preserve"> set in. </w:t>
      </w:r>
      <w:r w:rsidR="00C91989" w:rsidRPr="00A805DE">
        <w:rPr>
          <w:rFonts w:ascii="Times New Roman" w:eastAsia="Times New Roman" w:hAnsi="Times New Roman" w:cs="Times New Roman"/>
          <w:color w:val="201F1E"/>
          <w:sz w:val="24"/>
          <w:szCs w:val="24"/>
          <w:lang w:eastAsia="en-GB"/>
        </w:rPr>
        <w:t>The groups at WAC provide a way forward for those who attend and friendships and mutual support and creativity flower. Reciprocity</w:t>
      </w:r>
      <w:r w:rsidR="0023098D" w:rsidRPr="00A805DE">
        <w:rPr>
          <w:rFonts w:ascii="Times New Roman" w:eastAsia="Times New Roman" w:hAnsi="Times New Roman" w:cs="Times New Roman"/>
          <w:color w:val="201F1E"/>
          <w:sz w:val="24"/>
          <w:szCs w:val="24"/>
          <w:lang w:eastAsia="en-GB"/>
        </w:rPr>
        <w:t>,</w:t>
      </w:r>
      <w:r w:rsidR="00C91989" w:rsidRPr="00A805DE">
        <w:rPr>
          <w:rFonts w:ascii="Times New Roman" w:eastAsia="Times New Roman" w:hAnsi="Times New Roman" w:cs="Times New Roman"/>
          <w:color w:val="201F1E"/>
          <w:sz w:val="24"/>
          <w:szCs w:val="24"/>
          <w:lang w:eastAsia="en-GB"/>
        </w:rPr>
        <w:t xml:space="preserve"> normal life! Forget Ageism</w:t>
      </w:r>
      <w:r w:rsidR="0039557C">
        <w:rPr>
          <w:rFonts w:ascii="Times New Roman" w:eastAsia="Times New Roman" w:hAnsi="Times New Roman" w:cs="Times New Roman"/>
          <w:color w:val="201F1E"/>
          <w:sz w:val="24"/>
          <w:szCs w:val="24"/>
          <w:lang w:eastAsia="en-GB"/>
        </w:rPr>
        <w:t>.</w:t>
      </w:r>
    </w:p>
    <w:p w:rsidR="00C91989" w:rsidRPr="00A805DE" w:rsidRDefault="00C91989" w:rsidP="0005205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rsidR="005539CA" w:rsidRPr="00A805DE" w:rsidRDefault="00C91989" w:rsidP="00117CA1">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A805DE">
        <w:rPr>
          <w:rFonts w:ascii="Times New Roman" w:eastAsia="Times New Roman" w:hAnsi="Times New Roman" w:cs="Times New Roman"/>
          <w:color w:val="201F1E"/>
          <w:sz w:val="24"/>
          <w:szCs w:val="24"/>
          <w:lang w:eastAsia="en-GB"/>
        </w:rPr>
        <w:t xml:space="preserve">The lock down years have been devastating for some older people, who have been </w:t>
      </w:r>
      <w:r w:rsidR="004C7FCD" w:rsidRPr="00A805DE">
        <w:rPr>
          <w:rFonts w:ascii="Times New Roman" w:eastAsia="Times New Roman" w:hAnsi="Times New Roman" w:cs="Times New Roman"/>
          <w:color w:val="201F1E"/>
          <w:sz w:val="24"/>
          <w:szCs w:val="24"/>
          <w:lang w:eastAsia="en-GB"/>
        </w:rPr>
        <w:t>bereaved and/or largely isolated, have lost self</w:t>
      </w:r>
      <w:r w:rsidR="00C30D6D">
        <w:rPr>
          <w:rFonts w:ascii="Times New Roman" w:eastAsia="Times New Roman" w:hAnsi="Times New Roman" w:cs="Times New Roman"/>
          <w:color w:val="201F1E"/>
          <w:sz w:val="24"/>
          <w:szCs w:val="24"/>
          <w:lang w:eastAsia="en-GB"/>
        </w:rPr>
        <w:t>-</w:t>
      </w:r>
      <w:r w:rsidR="004C7FCD" w:rsidRPr="00A805DE">
        <w:rPr>
          <w:rFonts w:ascii="Times New Roman" w:eastAsia="Times New Roman" w:hAnsi="Times New Roman" w:cs="Times New Roman"/>
          <w:color w:val="201F1E"/>
          <w:sz w:val="24"/>
          <w:szCs w:val="24"/>
          <w:lang w:eastAsia="en-GB"/>
        </w:rPr>
        <w:t xml:space="preserve">confidence, mental and physical </w:t>
      </w:r>
      <w:r w:rsidR="00C30D6D" w:rsidRPr="00A805DE">
        <w:rPr>
          <w:rFonts w:ascii="Times New Roman" w:eastAsia="Times New Roman" w:hAnsi="Times New Roman" w:cs="Times New Roman"/>
          <w:color w:val="201F1E"/>
          <w:sz w:val="24"/>
          <w:szCs w:val="24"/>
          <w:lang w:eastAsia="en-GB"/>
        </w:rPr>
        <w:t>wellbeing</w:t>
      </w:r>
      <w:r w:rsidR="004C7FCD" w:rsidRPr="00A805DE">
        <w:rPr>
          <w:rFonts w:ascii="Times New Roman" w:eastAsia="Times New Roman" w:hAnsi="Times New Roman" w:cs="Times New Roman"/>
          <w:color w:val="201F1E"/>
          <w:sz w:val="24"/>
          <w:szCs w:val="24"/>
          <w:lang w:eastAsia="en-GB"/>
        </w:rPr>
        <w:t xml:space="preserve">. The world is increasingly relying on computers. Rising costs will affect savings. More than ever it is important to reach out and include as many </w:t>
      </w:r>
      <w:r w:rsidR="0023098D" w:rsidRPr="00A805DE">
        <w:rPr>
          <w:rFonts w:ascii="Times New Roman" w:eastAsia="Times New Roman" w:hAnsi="Times New Roman" w:cs="Times New Roman"/>
          <w:color w:val="201F1E"/>
          <w:sz w:val="24"/>
          <w:szCs w:val="24"/>
          <w:lang w:eastAsia="en-GB"/>
        </w:rPr>
        <w:t xml:space="preserve">retired </w:t>
      </w:r>
      <w:r w:rsidR="004C7FCD" w:rsidRPr="00A805DE">
        <w:rPr>
          <w:rFonts w:ascii="Times New Roman" w:eastAsia="Times New Roman" w:hAnsi="Times New Roman" w:cs="Times New Roman"/>
          <w:color w:val="201F1E"/>
          <w:sz w:val="24"/>
          <w:szCs w:val="24"/>
          <w:lang w:eastAsia="en-GB"/>
        </w:rPr>
        <w:t xml:space="preserve">people as possible Then they too can get back to having friends which means having someone to give to as well as receive from. </w:t>
      </w:r>
    </w:p>
    <w:p w:rsidR="005539CA" w:rsidRPr="00A805DE" w:rsidRDefault="005539CA" w:rsidP="005539CA">
      <w:pPr>
        <w:shd w:val="clear" w:color="auto" w:fill="FFFFFF"/>
        <w:spacing w:after="0" w:line="240" w:lineRule="auto"/>
        <w:textAlignment w:val="baseline"/>
        <w:rPr>
          <w:rFonts w:ascii="Times New Roman" w:eastAsia="Times New Roman" w:hAnsi="Times New Roman" w:cs="Times New Roman"/>
          <w:bCs/>
          <w:color w:val="201F1E"/>
          <w:sz w:val="24"/>
          <w:szCs w:val="24"/>
          <w:lang w:eastAsia="en-GB"/>
        </w:rPr>
      </w:pPr>
    </w:p>
    <w:p w:rsidR="00C63DD2" w:rsidRPr="00A805DE" w:rsidRDefault="00A62208" w:rsidP="00117CA1">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A805DE">
        <w:rPr>
          <w:rFonts w:ascii="Times New Roman" w:eastAsia="Times New Roman" w:hAnsi="Times New Roman" w:cs="Times New Roman"/>
          <w:color w:val="201F1E"/>
          <w:sz w:val="24"/>
          <w:szCs w:val="24"/>
          <w:lang w:eastAsia="en-GB"/>
        </w:rPr>
        <w:t xml:space="preserve"> </w:t>
      </w:r>
    </w:p>
    <w:sectPr w:rsidR="00C63DD2" w:rsidRPr="00A805DE" w:rsidSect="00A805D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B8C"/>
    <w:multiLevelType w:val="hybridMultilevel"/>
    <w:tmpl w:val="2448342E"/>
    <w:lvl w:ilvl="0" w:tplc="72B6504E">
      <w:start w:val="3"/>
      <w:numFmt w:val="bullet"/>
      <w:lvlText w:val="-"/>
      <w:lvlJc w:val="left"/>
      <w:pPr>
        <w:ind w:left="3495" w:hanging="360"/>
      </w:pPr>
      <w:rPr>
        <w:rFonts w:ascii="Arial" w:eastAsia="Times New Roman" w:hAnsi="Arial" w:cs="Arial" w:hint="default"/>
      </w:rPr>
    </w:lvl>
    <w:lvl w:ilvl="1" w:tplc="08090003" w:tentative="1">
      <w:start w:val="1"/>
      <w:numFmt w:val="bullet"/>
      <w:lvlText w:val="o"/>
      <w:lvlJc w:val="left"/>
      <w:pPr>
        <w:ind w:left="4215" w:hanging="360"/>
      </w:pPr>
      <w:rPr>
        <w:rFonts w:ascii="Courier New" w:hAnsi="Courier New" w:cs="Courier New" w:hint="default"/>
      </w:rPr>
    </w:lvl>
    <w:lvl w:ilvl="2" w:tplc="08090005" w:tentative="1">
      <w:start w:val="1"/>
      <w:numFmt w:val="bullet"/>
      <w:lvlText w:val=""/>
      <w:lvlJc w:val="left"/>
      <w:pPr>
        <w:ind w:left="4935" w:hanging="360"/>
      </w:pPr>
      <w:rPr>
        <w:rFonts w:ascii="Wingdings" w:hAnsi="Wingdings" w:hint="default"/>
      </w:rPr>
    </w:lvl>
    <w:lvl w:ilvl="3" w:tplc="08090001" w:tentative="1">
      <w:start w:val="1"/>
      <w:numFmt w:val="bullet"/>
      <w:lvlText w:val=""/>
      <w:lvlJc w:val="left"/>
      <w:pPr>
        <w:ind w:left="5655" w:hanging="360"/>
      </w:pPr>
      <w:rPr>
        <w:rFonts w:ascii="Symbol" w:hAnsi="Symbol" w:hint="default"/>
      </w:rPr>
    </w:lvl>
    <w:lvl w:ilvl="4" w:tplc="08090003" w:tentative="1">
      <w:start w:val="1"/>
      <w:numFmt w:val="bullet"/>
      <w:lvlText w:val="o"/>
      <w:lvlJc w:val="left"/>
      <w:pPr>
        <w:ind w:left="6375" w:hanging="360"/>
      </w:pPr>
      <w:rPr>
        <w:rFonts w:ascii="Courier New" w:hAnsi="Courier New" w:cs="Courier New" w:hint="default"/>
      </w:rPr>
    </w:lvl>
    <w:lvl w:ilvl="5" w:tplc="08090005" w:tentative="1">
      <w:start w:val="1"/>
      <w:numFmt w:val="bullet"/>
      <w:lvlText w:val=""/>
      <w:lvlJc w:val="left"/>
      <w:pPr>
        <w:ind w:left="7095" w:hanging="360"/>
      </w:pPr>
      <w:rPr>
        <w:rFonts w:ascii="Wingdings" w:hAnsi="Wingdings" w:hint="default"/>
      </w:rPr>
    </w:lvl>
    <w:lvl w:ilvl="6" w:tplc="08090001" w:tentative="1">
      <w:start w:val="1"/>
      <w:numFmt w:val="bullet"/>
      <w:lvlText w:val=""/>
      <w:lvlJc w:val="left"/>
      <w:pPr>
        <w:ind w:left="7815" w:hanging="360"/>
      </w:pPr>
      <w:rPr>
        <w:rFonts w:ascii="Symbol" w:hAnsi="Symbol" w:hint="default"/>
      </w:rPr>
    </w:lvl>
    <w:lvl w:ilvl="7" w:tplc="08090003" w:tentative="1">
      <w:start w:val="1"/>
      <w:numFmt w:val="bullet"/>
      <w:lvlText w:val="o"/>
      <w:lvlJc w:val="left"/>
      <w:pPr>
        <w:ind w:left="8535" w:hanging="360"/>
      </w:pPr>
      <w:rPr>
        <w:rFonts w:ascii="Courier New" w:hAnsi="Courier New" w:cs="Courier New" w:hint="default"/>
      </w:rPr>
    </w:lvl>
    <w:lvl w:ilvl="8" w:tplc="08090005" w:tentative="1">
      <w:start w:val="1"/>
      <w:numFmt w:val="bullet"/>
      <w:lvlText w:val=""/>
      <w:lvlJc w:val="left"/>
      <w:pPr>
        <w:ind w:left="9255" w:hanging="360"/>
      </w:pPr>
      <w:rPr>
        <w:rFonts w:ascii="Wingdings" w:hAnsi="Wingdings" w:hint="default"/>
      </w:rPr>
    </w:lvl>
  </w:abstractNum>
  <w:abstractNum w:abstractNumId="1" w15:restartNumberingAfterBreak="0">
    <w:nsid w:val="07381DF1"/>
    <w:multiLevelType w:val="hybridMultilevel"/>
    <w:tmpl w:val="2CDC44B8"/>
    <w:lvl w:ilvl="0" w:tplc="72B2A674">
      <w:start w:val="3"/>
      <w:numFmt w:val="bullet"/>
      <w:lvlText w:val="-"/>
      <w:lvlJc w:val="left"/>
      <w:pPr>
        <w:ind w:left="3855" w:hanging="360"/>
      </w:pPr>
      <w:rPr>
        <w:rFonts w:ascii="Arial" w:eastAsia="Times New Roman" w:hAnsi="Arial" w:cs="Arial" w:hint="default"/>
      </w:rPr>
    </w:lvl>
    <w:lvl w:ilvl="1" w:tplc="08090003" w:tentative="1">
      <w:start w:val="1"/>
      <w:numFmt w:val="bullet"/>
      <w:lvlText w:val="o"/>
      <w:lvlJc w:val="left"/>
      <w:pPr>
        <w:ind w:left="4575" w:hanging="360"/>
      </w:pPr>
      <w:rPr>
        <w:rFonts w:ascii="Courier New" w:hAnsi="Courier New" w:cs="Courier New" w:hint="default"/>
      </w:rPr>
    </w:lvl>
    <w:lvl w:ilvl="2" w:tplc="08090005" w:tentative="1">
      <w:start w:val="1"/>
      <w:numFmt w:val="bullet"/>
      <w:lvlText w:val=""/>
      <w:lvlJc w:val="left"/>
      <w:pPr>
        <w:ind w:left="5295" w:hanging="360"/>
      </w:pPr>
      <w:rPr>
        <w:rFonts w:ascii="Wingdings" w:hAnsi="Wingdings" w:hint="default"/>
      </w:rPr>
    </w:lvl>
    <w:lvl w:ilvl="3" w:tplc="08090001" w:tentative="1">
      <w:start w:val="1"/>
      <w:numFmt w:val="bullet"/>
      <w:lvlText w:val=""/>
      <w:lvlJc w:val="left"/>
      <w:pPr>
        <w:ind w:left="6015" w:hanging="360"/>
      </w:pPr>
      <w:rPr>
        <w:rFonts w:ascii="Symbol" w:hAnsi="Symbol" w:hint="default"/>
      </w:rPr>
    </w:lvl>
    <w:lvl w:ilvl="4" w:tplc="08090003" w:tentative="1">
      <w:start w:val="1"/>
      <w:numFmt w:val="bullet"/>
      <w:lvlText w:val="o"/>
      <w:lvlJc w:val="left"/>
      <w:pPr>
        <w:ind w:left="6735" w:hanging="360"/>
      </w:pPr>
      <w:rPr>
        <w:rFonts w:ascii="Courier New" w:hAnsi="Courier New" w:cs="Courier New" w:hint="default"/>
      </w:rPr>
    </w:lvl>
    <w:lvl w:ilvl="5" w:tplc="08090005" w:tentative="1">
      <w:start w:val="1"/>
      <w:numFmt w:val="bullet"/>
      <w:lvlText w:val=""/>
      <w:lvlJc w:val="left"/>
      <w:pPr>
        <w:ind w:left="7455" w:hanging="360"/>
      </w:pPr>
      <w:rPr>
        <w:rFonts w:ascii="Wingdings" w:hAnsi="Wingdings" w:hint="default"/>
      </w:rPr>
    </w:lvl>
    <w:lvl w:ilvl="6" w:tplc="08090001" w:tentative="1">
      <w:start w:val="1"/>
      <w:numFmt w:val="bullet"/>
      <w:lvlText w:val=""/>
      <w:lvlJc w:val="left"/>
      <w:pPr>
        <w:ind w:left="8175" w:hanging="360"/>
      </w:pPr>
      <w:rPr>
        <w:rFonts w:ascii="Symbol" w:hAnsi="Symbol" w:hint="default"/>
      </w:rPr>
    </w:lvl>
    <w:lvl w:ilvl="7" w:tplc="08090003" w:tentative="1">
      <w:start w:val="1"/>
      <w:numFmt w:val="bullet"/>
      <w:lvlText w:val="o"/>
      <w:lvlJc w:val="left"/>
      <w:pPr>
        <w:ind w:left="8895" w:hanging="360"/>
      </w:pPr>
      <w:rPr>
        <w:rFonts w:ascii="Courier New" w:hAnsi="Courier New" w:cs="Courier New" w:hint="default"/>
      </w:rPr>
    </w:lvl>
    <w:lvl w:ilvl="8" w:tplc="08090005" w:tentative="1">
      <w:start w:val="1"/>
      <w:numFmt w:val="bullet"/>
      <w:lvlText w:val=""/>
      <w:lvlJc w:val="left"/>
      <w:pPr>
        <w:ind w:left="9615" w:hanging="360"/>
      </w:pPr>
      <w:rPr>
        <w:rFonts w:ascii="Wingdings" w:hAnsi="Wingdings" w:hint="default"/>
      </w:rPr>
    </w:lvl>
  </w:abstractNum>
  <w:abstractNum w:abstractNumId="2" w15:restartNumberingAfterBreak="0">
    <w:nsid w:val="09037074"/>
    <w:multiLevelType w:val="hybridMultilevel"/>
    <w:tmpl w:val="D152C870"/>
    <w:lvl w:ilvl="0" w:tplc="C3B68E62">
      <w:start w:val="3"/>
      <w:numFmt w:val="bullet"/>
      <w:lvlText w:val="-"/>
      <w:lvlJc w:val="left"/>
      <w:pPr>
        <w:ind w:left="8070" w:hanging="360"/>
      </w:pPr>
      <w:rPr>
        <w:rFonts w:ascii="Arial" w:eastAsia="Times New Roman" w:hAnsi="Arial" w:cs="Arial" w:hint="default"/>
      </w:rPr>
    </w:lvl>
    <w:lvl w:ilvl="1" w:tplc="08090003" w:tentative="1">
      <w:start w:val="1"/>
      <w:numFmt w:val="bullet"/>
      <w:lvlText w:val="o"/>
      <w:lvlJc w:val="left"/>
      <w:pPr>
        <w:ind w:left="5295" w:hanging="360"/>
      </w:pPr>
      <w:rPr>
        <w:rFonts w:ascii="Courier New" w:hAnsi="Courier New" w:cs="Courier New" w:hint="default"/>
      </w:rPr>
    </w:lvl>
    <w:lvl w:ilvl="2" w:tplc="08090005" w:tentative="1">
      <w:start w:val="1"/>
      <w:numFmt w:val="bullet"/>
      <w:lvlText w:val=""/>
      <w:lvlJc w:val="left"/>
      <w:pPr>
        <w:ind w:left="6015" w:hanging="360"/>
      </w:pPr>
      <w:rPr>
        <w:rFonts w:ascii="Wingdings" w:hAnsi="Wingdings" w:hint="default"/>
      </w:rPr>
    </w:lvl>
    <w:lvl w:ilvl="3" w:tplc="08090001" w:tentative="1">
      <w:start w:val="1"/>
      <w:numFmt w:val="bullet"/>
      <w:lvlText w:val=""/>
      <w:lvlJc w:val="left"/>
      <w:pPr>
        <w:ind w:left="6735" w:hanging="360"/>
      </w:pPr>
      <w:rPr>
        <w:rFonts w:ascii="Symbol" w:hAnsi="Symbol" w:hint="default"/>
      </w:rPr>
    </w:lvl>
    <w:lvl w:ilvl="4" w:tplc="08090003" w:tentative="1">
      <w:start w:val="1"/>
      <w:numFmt w:val="bullet"/>
      <w:lvlText w:val="o"/>
      <w:lvlJc w:val="left"/>
      <w:pPr>
        <w:ind w:left="7455" w:hanging="360"/>
      </w:pPr>
      <w:rPr>
        <w:rFonts w:ascii="Courier New" w:hAnsi="Courier New" w:cs="Courier New" w:hint="default"/>
      </w:rPr>
    </w:lvl>
    <w:lvl w:ilvl="5" w:tplc="08090005">
      <w:start w:val="1"/>
      <w:numFmt w:val="bullet"/>
      <w:lvlText w:val=""/>
      <w:lvlJc w:val="left"/>
      <w:pPr>
        <w:ind w:left="8175" w:hanging="360"/>
      </w:pPr>
      <w:rPr>
        <w:rFonts w:ascii="Wingdings" w:hAnsi="Wingdings" w:hint="default"/>
      </w:rPr>
    </w:lvl>
    <w:lvl w:ilvl="6" w:tplc="08090001" w:tentative="1">
      <w:start w:val="1"/>
      <w:numFmt w:val="bullet"/>
      <w:lvlText w:val=""/>
      <w:lvlJc w:val="left"/>
      <w:pPr>
        <w:ind w:left="8895" w:hanging="360"/>
      </w:pPr>
      <w:rPr>
        <w:rFonts w:ascii="Symbol" w:hAnsi="Symbol" w:hint="default"/>
      </w:rPr>
    </w:lvl>
    <w:lvl w:ilvl="7" w:tplc="08090003" w:tentative="1">
      <w:start w:val="1"/>
      <w:numFmt w:val="bullet"/>
      <w:lvlText w:val="o"/>
      <w:lvlJc w:val="left"/>
      <w:pPr>
        <w:ind w:left="9615" w:hanging="360"/>
      </w:pPr>
      <w:rPr>
        <w:rFonts w:ascii="Courier New" w:hAnsi="Courier New" w:cs="Courier New" w:hint="default"/>
      </w:rPr>
    </w:lvl>
    <w:lvl w:ilvl="8" w:tplc="08090005" w:tentative="1">
      <w:start w:val="1"/>
      <w:numFmt w:val="bullet"/>
      <w:lvlText w:val=""/>
      <w:lvlJc w:val="left"/>
      <w:pPr>
        <w:ind w:left="10335" w:hanging="360"/>
      </w:pPr>
      <w:rPr>
        <w:rFonts w:ascii="Wingdings" w:hAnsi="Wingdings" w:hint="default"/>
      </w:rPr>
    </w:lvl>
  </w:abstractNum>
  <w:abstractNum w:abstractNumId="3" w15:restartNumberingAfterBreak="0">
    <w:nsid w:val="20A104BF"/>
    <w:multiLevelType w:val="hybridMultilevel"/>
    <w:tmpl w:val="7D32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F60C6"/>
    <w:multiLevelType w:val="hybridMultilevel"/>
    <w:tmpl w:val="C65C2E8C"/>
    <w:lvl w:ilvl="0" w:tplc="11487A0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5E4F3C"/>
    <w:multiLevelType w:val="hybridMultilevel"/>
    <w:tmpl w:val="DD6AD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AE3F21"/>
    <w:multiLevelType w:val="hybridMultilevel"/>
    <w:tmpl w:val="3960849A"/>
    <w:lvl w:ilvl="0" w:tplc="EF7276F4">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E61D69"/>
    <w:multiLevelType w:val="hybridMultilevel"/>
    <w:tmpl w:val="4B7AF2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11487A04">
      <w:numFmt w:val="bullet"/>
      <w:lvlText w:val=""/>
      <w:lvlJc w:val="left"/>
      <w:pPr>
        <w:ind w:left="1980" w:hanging="36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D06894"/>
    <w:multiLevelType w:val="hybridMultilevel"/>
    <w:tmpl w:val="62B0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7070D"/>
    <w:multiLevelType w:val="hybridMultilevel"/>
    <w:tmpl w:val="D5A49124"/>
    <w:lvl w:ilvl="0" w:tplc="57086060">
      <w:start w:val="14"/>
      <w:numFmt w:val="bullet"/>
      <w:lvlText w:val="-"/>
      <w:lvlJc w:val="left"/>
      <w:pPr>
        <w:ind w:left="720" w:hanging="360"/>
      </w:pPr>
      <w:rPr>
        <w:rFonts w:ascii="inherit" w:eastAsia="Times New Roman" w:hAnsi="inheri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27ED0"/>
    <w:multiLevelType w:val="hybridMultilevel"/>
    <w:tmpl w:val="AEDC9D84"/>
    <w:lvl w:ilvl="0" w:tplc="C3B68E62">
      <w:start w:val="3"/>
      <w:numFmt w:val="bullet"/>
      <w:lvlText w:val="-"/>
      <w:lvlJc w:val="left"/>
      <w:pPr>
        <w:ind w:left="4215" w:hanging="360"/>
      </w:pPr>
      <w:rPr>
        <w:rFonts w:ascii="Arial" w:eastAsia="Times New Roman" w:hAnsi="Arial" w:cs="Arial" w:hint="default"/>
      </w:rPr>
    </w:lvl>
    <w:lvl w:ilvl="1" w:tplc="08090003" w:tentative="1">
      <w:start w:val="1"/>
      <w:numFmt w:val="bullet"/>
      <w:lvlText w:val="o"/>
      <w:lvlJc w:val="left"/>
      <w:pPr>
        <w:ind w:left="4935" w:hanging="360"/>
      </w:pPr>
      <w:rPr>
        <w:rFonts w:ascii="Courier New" w:hAnsi="Courier New" w:cs="Courier New" w:hint="default"/>
      </w:rPr>
    </w:lvl>
    <w:lvl w:ilvl="2" w:tplc="08090005" w:tentative="1">
      <w:start w:val="1"/>
      <w:numFmt w:val="bullet"/>
      <w:lvlText w:val=""/>
      <w:lvlJc w:val="left"/>
      <w:pPr>
        <w:ind w:left="5655" w:hanging="360"/>
      </w:pPr>
      <w:rPr>
        <w:rFonts w:ascii="Wingdings" w:hAnsi="Wingdings" w:hint="default"/>
      </w:rPr>
    </w:lvl>
    <w:lvl w:ilvl="3" w:tplc="08090001" w:tentative="1">
      <w:start w:val="1"/>
      <w:numFmt w:val="bullet"/>
      <w:lvlText w:val=""/>
      <w:lvlJc w:val="left"/>
      <w:pPr>
        <w:ind w:left="6375" w:hanging="360"/>
      </w:pPr>
      <w:rPr>
        <w:rFonts w:ascii="Symbol" w:hAnsi="Symbol" w:hint="default"/>
      </w:rPr>
    </w:lvl>
    <w:lvl w:ilvl="4" w:tplc="08090003" w:tentative="1">
      <w:start w:val="1"/>
      <w:numFmt w:val="bullet"/>
      <w:lvlText w:val="o"/>
      <w:lvlJc w:val="left"/>
      <w:pPr>
        <w:ind w:left="7095" w:hanging="360"/>
      </w:pPr>
      <w:rPr>
        <w:rFonts w:ascii="Courier New" w:hAnsi="Courier New" w:cs="Courier New" w:hint="default"/>
      </w:rPr>
    </w:lvl>
    <w:lvl w:ilvl="5" w:tplc="08090005" w:tentative="1">
      <w:start w:val="1"/>
      <w:numFmt w:val="bullet"/>
      <w:lvlText w:val=""/>
      <w:lvlJc w:val="left"/>
      <w:pPr>
        <w:ind w:left="7815" w:hanging="360"/>
      </w:pPr>
      <w:rPr>
        <w:rFonts w:ascii="Wingdings" w:hAnsi="Wingdings" w:hint="default"/>
      </w:rPr>
    </w:lvl>
    <w:lvl w:ilvl="6" w:tplc="08090001" w:tentative="1">
      <w:start w:val="1"/>
      <w:numFmt w:val="bullet"/>
      <w:lvlText w:val=""/>
      <w:lvlJc w:val="left"/>
      <w:pPr>
        <w:ind w:left="8535" w:hanging="360"/>
      </w:pPr>
      <w:rPr>
        <w:rFonts w:ascii="Symbol" w:hAnsi="Symbol" w:hint="default"/>
      </w:rPr>
    </w:lvl>
    <w:lvl w:ilvl="7" w:tplc="08090003" w:tentative="1">
      <w:start w:val="1"/>
      <w:numFmt w:val="bullet"/>
      <w:lvlText w:val="o"/>
      <w:lvlJc w:val="left"/>
      <w:pPr>
        <w:ind w:left="9255" w:hanging="360"/>
      </w:pPr>
      <w:rPr>
        <w:rFonts w:ascii="Courier New" w:hAnsi="Courier New" w:cs="Courier New" w:hint="default"/>
      </w:rPr>
    </w:lvl>
    <w:lvl w:ilvl="8" w:tplc="08090005" w:tentative="1">
      <w:start w:val="1"/>
      <w:numFmt w:val="bullet"/>
      <w:lvlText w:val=""/>
      <w:lvlJc w:val="left"/>
      <w:pPr>
        <w:ind w:left="9975" w:hanging="360"/>
      </w:pPr>
      <w:rPr>
        <w:rFonts w:ascii="Wingdings" w:hAnsi="Wingdings" w:hint="default"/>
      </w:rPr>
    </w:lvl>
  </w:abstractNum>
  <w:abstractNum w:abstractNumId="11" w15:restartNumberingAfterBreak="0">
    <w:nsid w:val="6E5D260F"/>
    <w:multiLevelType w:val="hybridMultilevel"/>
    <w:tmpl w:val="DF8A5C1A"/>
    <w:lvl w:ilvl="0" w:tplc="EF7276F4">
      <w:start w:val="4"/>
      <w:numFmt w:val="bullet"/>
      <w:lvlText w:val="-"/>
      <w:lvlJc w:val="left"/>
      <w:pPr>
        <w:ind w:left="4320" w:hanging="360"/>
      </w:pPr>
      <w:rPr>
        <w:rFonts w:ascii="Arial" w:eastAsia="Times New Roman" w:hAnsi="Arial" w:cs="Aria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2" w15:restartNumberingAfterBreak="0">
    <w:nsid w:val="76741DBC"/>
    <w:multiLevelType w:val="hybridMultilevel"/>
    <w:tmpl w:val="D19E5A80"/>
    <w:lvl w:ilvl="0" w:tplc="1D3E3C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2"/>
  </w:num>
  <w:num w:numId="3">
    <w:abstractNumId w:val="0"/>
  </w:num>
  <w:num w:numId="4">
    <w:abstractNumId w:val="1"/>
  </w:num>
  <w:num w:numId="5">
    <w:abstractNumId w:val="10"/>
  </w:num>
  <w:num w:numId="6">
    <w:abstractNumId w:val="2"/>
  </w:num>
  <w:num w:numId="7">
    <w:abstractNumId w:val="11"/>
  </w:num>
  <w:num w:numId="8">
    <w:abstractNumId w:val="7"/>
  </w:num>
  <w:num w:numId="9">
    <w:abstractNumId w:val="5"/>
  </w:num>
  <w:num w:numId="10">
    <w:abstractNumId w:val="6"/>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CA1"/>
    <w:rsid w:val="0000472C"/>
    <w:rsid w:val="00022EAB"/>
    <w:rsid w:val="000518C2"/>
    <w:rsid w:val="0005205A"/>
    <w:rsid w:val="000C2478"/>
    <w:rsid w:val="00117CA1"/>
    <w:rsid w:val="001A45B2"/>
    <w:rsid w:val="0023098D"/>
    <w:rsid w:val="0023248B"/>
    <w:rsid w:val="00295CF6"/>
    <w:rsid w:val="003131CE"/>
    <w:rsid w:val="0039557C"/>
    <w:rsid w:val="003A2569"/>
    <w:rsid w:val="003A2C27"/>
    <w:rsid w:val="003F5F8C"/>
    <w:rsid w:val="00475CE4"/>
    <w:rsid w:val="004967A0"/>
    <w:rsid w:val="004C7FCD"/>
    <w:rsid w:val="004D4C0D"/>
    <w:rsid w:val="005539CA"/>
    <w:rsid w:val="006C450D"/>
    <w:rsid w:val="007704F8"/>
    <w:rsid w:val="007F1FFF"/>
    <w:rsid w:val="008236F9"/>
    <w:rsid w:val="00842525"/>
    <w:rsid w:val="00932ECC"/>
    <w:rsid w:val="00947036"/>
    <w:rsid w:val="00A62208"/>
    <w:rsid w:val="00A73E68"/>
    <w:rsid w:val="00A805DE"/>
    <w:rsid w:val="00AC6D21"/>
    <w:rsid w:val="00AE0D8B"/>
    <w:rsid w:val="00B071A8"/>
    <w:rsid w:val="00B23C70"/>
    <w:rsid w:val="00B31344"/>
    <w:rsid w:val="00B3298A"/>
    <w:rsid w:val="00B7129B"/>
    <w:rsid w:val="00B96D0B"/>
    <w:rsid w:val="00C22352"/>
    <w:rsid w:val="00C30D6D"/>
    <w:rsid w:val="00C63DD2"/>
    <w:rsid w:val="00C91989"/>
    <w:rsid w:val="00CB656C"/>
    <w:rsid w:val="00D24427"/>
    <w:rsid w:val="00D43142"/>
    <w:rsid w:val="00D9539A"/>
    <w:rsid w:val="00EE6C7A"/>
    <w:rsid w:val="00FA77A9"/>
    <w:rsid w:val="00FC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B9662-A825-42FA-8260-D2982F91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CA1"/>
    <w:pPr>
      <w:ind w:left="720"/>
      <w:contextualSpacing/>
    </w:pPr>
  </w:style>
  <w:style w:type="character" w:styleId="Hyperlink">
    <w:name w:val="Hyperlink"/>
    <w:basedOn w:val="DefaultParagraphFont"/>
    <w:uiPriority w:val="99"/>
    <w:unhideWhenUsed/>
    <w:rsid w:val="0039557C"/>
    <w:rPr>
      <w:color w:val="0000FF" w:themeColor="hyperlink"/>
      <w:u w:val="single"/>
    </w:rPr>
  </w:style>
  <w:style w:type="character" w:customStyle="1" w:styleId="UnresolvedMention1">
    <w:name w:val="Unresolved Mention1"/>
    <w:basedOn w:val="DefaultParagraphFont"/>
    <w:uiPriority w:val="99"/>
    <w:semiHidden/>
    <w:unhideWhenUsed/>
    <w:rsid w:val="0039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65265">
      <w:bodyDiv w:val="1"/>
      <w:marLeft w:val="0"/>
      <w:marRight w:val="0"/>
      <w:marTop w:val="0"/>
      <w:marBottom w:val="0"/>
      <w:divBdr>
        <w:top w:val="none" w:sz="0" w:space="0" w:color="auto"/>
        <w:left w:val="none" w:sz="0" w:space="0" w:color="auto"/>
        <w:bottom w:val="none" w:sz="0" w:space="0" w:color="auto"/>
        <w:right w:val="none" w:sz="0" w:space="0" w:color="auto"/>
      </w:divBdr>
      <w:divsChild>
        <w:div w:id="1522629014">
          <w:marLeft w:val="0"/>
          <w:marRight w:val="0"/>
          <w:marTop w:val="0"/>
          <w:marBottom w:val="0"/>
          <w:divBdr>
            <w:top w:val="none" w:sz="0" w:space="0" w:color="auto"/>
            <w:left w:val="none" w:sz="0" w:space="0" w:color="auto"/>
            <w:bottom w:val="none" w:sz="0" w:space="0" w:color="auto"/>
            <w:right w:val="none" w:sz="0" w:space="0" w:color="auto"/>
          </w:divBdr>
          <w:divsChild>
            <w:div w:id="1306932897">
              <w:marLeft w:val="0"/>
              <w:marRight w:val="0"/>
              <w:marTop w:val="0"/>
              <w:marBottom w:val="0"/>
              <w:divBdr>
                <w:top w:val="none" w:sz="0" w:space="0" w:color="auto"/>
                <w:left w:val="none" w:sz="0" w:space="0" w:color="auto"/>
                <w:bottom w:val="none" w:sz="0" w:space="0" w:color="auto"/>
                <w:right w:val="none" w:sz="0" w:space="0" w:color="auto"/>
              </w:divBdr>
            </w:div>
            <w:div w:id="1702634190">
              <w:marLeft w:val="0"/>
              <w:marRight w:val="0"/>
              <w:marTop w:val="0"/>
              <w:marBottom w:val="0"/>
              <w:divBdr>
                <w:top w:val="none" w:sz="0" w:space="0" w:color="auto"/>
                <w:left w:val="none" w:sz="0" w:space="0" w:color="auto"/>
                <w:bottom w:val="none" w:sz="0" w:space="0" w:color="auto"/>
                <w:right w:val="none" w:sz="0" w:space="0" w:color="auto"/>
              </w:divBdr>
            </w:div>
            <w:div w:id="1367411961">
              <w:marLeft w:val="0"/>
              <w:marRight w:val="0"/>
              <w:marTop w:val="0"/>
              <w:marBottom w:val="0"/>
              <w:divBdr>
                <w:top w:val="none" w:sz="0" w:space="0" w:color="auto"/>
                <w:left w:val="none" w:sz="0" w:space="0" w:color="auto"/>
                <w:bottom w:val="none" w:sz="0" w:space="0" w:color="auto"/>
                <w:right w:val="none" w:sz="0" w:space="0" w:color="auto"/>
              </w:divBdr>
            </w:div>
            <w:div w:id="834687269">
              <w:marLeft w:val="0"/>
              <w:marRight w:val="0"/>
              <w:marTop w:val="0"/>
              <w:marBottom w:val="0"/>
              <w:divBdr>
                <w:top w:val="none" w:sz="0" w:space="0" w:color="auto"/>
                <w:left w:val="none" w:sz="0" w:space="0" w:color="auto"/>
                <w:bottom w:val="none" w:sz="0" w:space="0" w:color="auto"/>
                <w:right w:val="none" w:sz="0" w:space="0" w:color="auto"/>
              </w:divBdr>
            </w:div>
            <w:div w:id="128593108">
              <w:marLeft w:val="0"/>
              <w:marRight w:val="0"/>
              <w:marTop w:val="0"/>
              <w:marBottom w:val="0"/>
              <w:divBdr>
                <w:top w:val="none" w:sz="0" w:space="0" w:color="auto"/>
                <w:left w:val="none" w:sz="0" w:space="0" w:color="auto"/>
                <w:bottom w:val="none" w:sz="0" w:space="0" w:color="auto"/>
                <w:right w:val="none" w:sz="0" w:space="0" w:color="auto"/>
              </w:divBdr>
            </w:div>
          </w:divsChild>
        </w:div>
        <w:div w:id="1162548987">
          <w:marLeft w:val="0"/>
          <w:marRight w:val="0"/>
          <w:marTop w:val="0"/>
          <w:marBottom w:val="0"/>
          <w:divBdr>
            <w:top w:val="none" w:sz="0" w:space="0" w:color="auto"/>
            <w:left w:val="none" w:sz="0" w:space="0" w:color="auto"/>
            <w:bottom w:val="none" w:sz="0" w:space="0" w:color="auto"/>
            <w:right w:val="none" w:sz="0" w:space="0" w:color="auto"/>
          </w:divBdr>
          <w:divsChild>
            <w:div w:id="192235331">
              <w:marLeft w:val="0"/>
              <w:marRight w:val="0"/>
              <w:marTop w:val="0"/>
              <w:marBottom w:val="0"/>
              <w:divBdr>
                <w:top w:val="none" w:sz="0" w:space="0" w:color="auto"/>
                <w:left w:val="none" w:sz="0" w:space="0" w:color="auto"/>
                <w:bottom w:val="none" w:sz="0" w:space="0" w:color="auto"/>
                <w:right w:val="none" w:sz="0" w:space="0" w:color="auto"/>
              </w:divBdr>
            </w:div>
            <w:div w:id="2016877201">
              <w:marLeft w:val="0"/>
              <w:marRight w:val="0"/>
              <w:marTop w:val="0"/>
              <w:marBottom w:val="0"/>
              <w:divBdr>
                <w:top w:val="none" w:sz="0" w:space="0" w:color="auto"/>
                <w:left w:val="none" w:sz="0" w:space="0" w:color="auto"/>
                <w:bottom w:val="none" w:sz="0" w:space="0" w:color="auto"/>
                <w:right w:val="none" w:sz="0" w:space="0" w:color="auto"/>
              </w:divBdr>
            </w:div>
            <w:div w:id="1332374129">
              <w:marLeft w:val="0"/>
              <w:marRight w:val="0"/>
              <w:marTop w:val="0"/>
              <w:marBottom w:val="0"/>
              <w:divBdr>
                <w:top w:val="none" w:sz="0" w:space="0" w:color="auto"/>
                <w:left w:val="none" w:sz="0" w:space="0" w:color="auto"/>
                <w:bottom w:val="none" w:sz="0" w:space="0" w:color="auto"/>
                <w:right w:val="none" w:sz="0" w:space="0" w:color="auto"/>
              </w:divBdr>
            </w:div>
            <w:div w:id="524712753">
              <w:marLeft w:val="0"/>
              <w:marRight w:val="0"/>
              <w:marTop w:val="0"/>
              <w:marBottom w:val="0"/>
              <w:divBdr>
                <w:top w:val="none" w:sz="0" w:space="0" w:color="auto"/>
                <w:left w:val="none" w:sz="0" w:space="0" w:color="auto"/>
                <w:bottom w:val="none" w:sz="0" w:space="0" w:color="auto"/>
                <w:right w:val="none" w:sz="0" w:space="0" w:color="auto"/>
              </w:divBdr>
            </w:div>
            <w:div w:id="568655997">
              <w:marLeft w:val="0"/>
              <w:marRight w:val="0"/>
              <w:marTop w:val="0"/>
              <w:marBottom w:val="0"/>
              <w:divBdr>
                <w:top w:val="none" w:sz="0" w:space="0" w:color="auto"/>
                <w:left w:val="none" w:sz="0" w:space="0" w:color="auto"/>
                <w:bottom w:val="none" w:sz="0" w:space="0" w:color="auto"/>
                <w:right w:val="none" w:sz="0" w:space="0" w:color="auto"/>
              </w:divBdr>
            </w:div>
            <w:div w:id="1020275288">
              <w:marLeft w:val="0"/>
              <w:marRight w:val="0"/>
              <w:marTop w:val="0"/>
              <w:marBottom w:val="0"/>
              <w:divBdr>
                <w:top w:val="none" w:sz="0" w:space="0" w:color="auto"/>
                <w:left w:val="none" w:sz="0" w:space="0" w:color="auto"/>
                <w:bottom w:val="none" w:sz="0" w:space="0" w:color="auto"/>
                <w:right w:val="none" w:sz="0" w:space="0" w:color="auto"/>
              </w:divBdr>
            </w:div>
            <w:div w:id="414980748">
              <w:marLeft w:val="0"/>
              <w:marRight w:val="0"/>
              <w:marTop w:val="0"/>
              <w:marBottom w:val="0"/>
              <w:divBdr>
                <w:top w:val="none" w:sz="0" w:space="0" w:color="auto"/>
                <w:left w:val="none" w:sz="0" w:space="0" w:color="auto"/>
                <w:bottom w:val="none" w:sz="0" w:space="0" w:color="auto"/>
                <w:right w:val="none" w:sz="0" w:space="0" w:color="auto"/>
              </w:divBdr>
            </w:div>
            <w:div w:id="2041543279">
              <w:marLeft w:val="0"/>
              <w:marRight w:val="0"/>
              <w:marTop w:val="0"/>
              <w:marBottom w:val="0"/>
              <w:divBdr>
                <w:top w:val="none" w:sz="0" w:space="0" w:color="auto"/>
                <w:left w:val="none" w:sz="0" w:space="0" w:color="auto"/>
                <w:bottom w:val="none" w:sz="0" w:space="0" w:color="auto"/>
                <w:right w:val="none" w:sz="0" w:space="0" w:color="auto"/>
              </w:divBdr>
            </w:div>
            <w:div w:id="735322482">
              <w:marLeft w:val="0"/>
              <w:marRight w:val="0"/>
              <w:marTop w:val="0"/>
              <w:marBottom w:val="0"/>
              <w:divBdr>
                <w:top w:val="none" w:sz="0" w:space="0" w:color="auto"/>
                <w:left w:val="none" w:sz="0" w:space="0" w:color="auto"/>
                <w:bottom w:val="none" w:sz="0" w:space="0" w:color="auto"/>
                <w:right w:val="none" w:sz="0" w:space="0" w:color="auto"/>
              </w:divBdr>
            </w:div>
            <w:div w:id="709035267">
              <w:marLeft w:val="0"/>
              <w:marRight w:val="0"/>
              <w:marTop w:val="0"/>
              <w:marBottom w:val="0"/>
              <w:divBdr>
                <w:top w:val="none" w:sz="0" w:space="0" w:color="auto"/>
                <w:left w:val="none" w:sz="0" w:space="0" w:color="auto"/>
                <w:bottom w:val="none" w:sz="0" w:space="0" w:color="auto"/>
                <w:right w:val="none" w:sz="0" w:space="0" w:color="auto"/>
              </w:divBdr>
            </w:div>
            <w:div w:id="1416824280">
              <w:marLeft w:val="0"/>
              <w:marRight w:val="0"/>
              <w:marTop w:val="0"/>
              <w:marBottom w:val="0"/>
              <w:divBdr>
                <w:top w:val="none" w:sz="0" w:space="0" w:color="auto"/>
                <w:left w:val="none" w:sz="0" w:space="0" w:color="auto"/>
                <w:bottom w:val="none" w:sz="0" w:space="0" w:color="auto"/>
                <w:right w:val="none" w:sz="0" w:space="0" w:color="auto"/>
              </w:divBdr>
            </w:div>
            <w:div w:id="993946909">
              <w:marLeft w:val="0"/>
              <w:marRight w:val="0"/>
              <w:marTop w:val="0"/>
              <w:marBottom w:val="0"/>
              <w:divBdr>
                <w:top w:val="none" w:sz="0" w:space="0" w:color="auto"/>
                <w:left w:val="none" w:sz="0" w:space="0" w:color="auto"/>
                <w:bottom w:val="none" w:sz="0" w:space="0" w:color="auto"/>
                <w:right w:val="none" w:sz="0" w:space="0" w:color="auto"/>
              </w:divBdr>
            </w:div>
            <w:div w:id="533886164">
              <w:marLeft w:val="0"/>
              <w:marRight w:val="0"/>
              <w:marTop w:val="0"/>
              <w:marBottom w:val="0"/>
              <w:divBdr>
                <w:top w:val="none" w:sz="0" w:space="0" w:color="auto"/>
                <w:left w:val="none" w:sz="0" w:space="0" w:color="auto"/>
                <w:bottom w:val="none" w:sz="0" w:space="0" w:color="auto"/>
                <w:right w:val="none" w:sz="0" w:space="0" w:color="auto"/>
              </w:divBdr>
            </w:div>
            <w:div w:id="592855369">
              <w:marLeft w:val="0"/>
              <w:marRight w:val="0"/>
              <w:marTop w:val="0"/>
              <w:marBottom w:val="0"/>
              <w:divBdr>
                <w:top w:val="none" w:sz="0" w:space="0" w:color="auto"/>
                <w:left w:val="none" w:sz="0" w:space="0" w:color="auto"/>
                <w:bottom w:val="none" w:sz="0" w:space="0" w:color="auto"/>
                <w:right w:val="none" w:sz="0" w:space="0" w:color="auto"/>
              </w:divBdr>
            </w:div>
            <w:div w:id="427386027">
              <w:marLeft w:val="0"/>
              <w:marRight w:val="0"/>
              <w:marTop w:val="0"/>
              <w:marBottom w:val="0"/>
              <w:divBdr>
                <w:top w:val="none" w:sz="0" w:space="0" w:color="auto"/>
                <w:left w:val="none" w:sz="0" w:space="0" w:color="auto"/>
                <w:bottom w:val="none" w:sz="0" w:space="0" w:color="auto"/>
                <w:right w:val="none" w:sz="0" w:space="0" w:color="auto"/>
              </w:divBdr>
            </w:div>
            <w:div w:id="492796231">
              <w:marLeft w:val="0"/>
              <w:marRight w:val="0"/>
              <w:marTop w:val="0"/>
              <w:marBottom w:val="0"/>
              <w:divBdr>
                <w:top w:val="none" w:sz="0" w:space="0" w:color="auto"/>
                <w:left w:val="none" w:sz="0" w:space="0" w:color="auto"/>
                <w:bottom w:val="none" w:sz="0" w:space="0" w:color="auto"/>
                <w:right w:val="none" w:sz="0" w:space="0" w:color="auto"/>
              </w:divBdr>
            </w:div>
            <w:div w:id="1437944444">
              <w:marLeft w:val="0"/>
              <w:marRight w:val="0"/>
              <w:marTop w:val="0"/>
              <w:marBottom w:val="0"/>
              <w:divBdr>
                <w:top w:val="none" w:sz="0" w:space="0" w:color="auto"/>
                <w:left w:val="none" w:sz="0" w:space="0" w:color="auto"/>
                <w:bottom w:val="none" w:sz="0" w:space="0" w:color="auto"/>
                <w:right w:val="none" w:sz="0" w:space="0" w:color="auto"/>
              </w:divBdr>
            </w:div>
            <w:div w:id="2938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Stiles</dc:creator>
  <cp:lastModifiedBy>David Andrews</cp:lastModifiedBy>
  <cp:revision>3</cp:revision>
  <cp:lastPrinted>2022-03-28T13:07:00Z</cp:lastPrinted>
  <dcterms:created xsi:type="dcterms:W3CDTF">2022-03-30T14:36:00Z</dcterms:created>
  <dcterms:modified xsi:type="dcterms:W3CDTF">2022-03-31T11:29:00Z</dcterms:modified>
</cp:coreProperties>
</file>